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C8" w:rsidRDefault="00535D88" w:rsidP="00C70EC8">
      <w:pPr>
        <w:jc w:val="center"/>
        <w:rPr>
          <w:lang w:val="ru-RU"/>
        </w:rPr>
      </w:pPr>
      <w:r w:rsidRPr="00535D88">
        <w:rPr>
          <w:noProof/>
          <w:lang w:val="ru-RU" w:eastAsia="ru-RU"/>
        </w:rPr>
        <w:drawing>
          <wp:inline distT="0" distB="0" distL="0" distR="0">
            <wp:extent cx="5940425" cy="8175364"/>
            <wp:effectExtent l="0" t="0" r="0" b="0"/>
            <wp:docPr id="1" name="Рисунок 1" descr="C:\Users\1\Pictures\2023-11-08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11-08_0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C70EC8" w:rsidRDefault="00C70EC8" w:rsidP="00C70EC8">
      <w:pPr>
        <w:jc w:val="center"/>
        <w:rPr>
          <w:lang w:val="ru-RU"/>
        </w:rPr>
      </w:pPr>
    </w:p>
    <w:p w:rsidR="00535D88" w:rsidRDefault="00535D88" w:rsidP="00C70EC8">
      <w:pPr>
        <w:spacing w:after="0" w:line="264" w:lineRule="auto"/>
        <w:jc w:val="both"/>
        <w:rPr>
          <w:rFonts w:ascii="Times New Roman" w:hAnsi="Times New Roman" w:cs="Times New Roman"/>
          <w:b/>
          <w:color w:val="000000"/>
          <w:sz w:val="28"/>
          <w:szCs w:val="28"/>
          <w:lang w:val="ru-RU"/>
        </w:rPr>
      </w:pPr>
    </w:p>
    <w:p w:rsidR="00C70EC8" w:rsidRPr="007412A4" w:rsidRDefault="00C70EC8" w:rsidP="00C70EC8">
      <w:pPr>
        <w:spacing w:after="0" w:line="264" w:lineRule="auto"/>
        <w:jc w:val="both"/>
        <w:rPr>
          <w:rFonts w:ascii="Times New Roman" w:hAnsi="Times New Roman" w:cs="Times New Roman"/>
          <w:sz w:val="28"/>
          <w:szCs w:val="28"/>
          <w:lang w:val="ru-RU"/>
        </w:rPr>
      </w:pPr>
      <w:bookmarkStart w:id="0" w:name="_GoBack"/>
      <w:bookmarkEnd w:id="0"/>
      <w:r w:rsidRPr="007412A4">
        <w:rPr>
          <w:rFonts w:ascii="Times New Roman" w:hAnsi="Times New Roman" w:cs="Times New Roman"/>
          <w:b/>
          <w:color w:val="000000"/>
          <w:sz w:val="28"/>
          <w:szCs w:val="28"/>
          <w:lang w:val="ru-RU"/>
        </w:rPr>
        <w:lastRenderedPageBreak/>
        <w:t>ПОЯСНИТЕЛЬНАЯ ЗАПИСКА</w:t>
      </w:r>
    </w:p>
    <w:p w:rsidR="00C70EC8" w:rsidRPr="007412A4" w:rsidRDefault="00C70EC8" w:rsidP="00C70EC8">
      <w:pPr>
        <w:spacing w:after="0" w:line="264" w:lineRule="auto"/>
        <w:ind w:left="120"/>
        <w:jc w:val="both"/>
        <w:rPr>
          <w:rFonts w:ascii="Times New Roman" w:hAnsi="Times New Roman" w:cs="Times New Roman"/>
          <w:sz w:val="28"/>
          <w:szCs w:val="28"/>
          <w:lang w:val="ru-RU"/>
        </w:rPr>
      </w:pP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412A4">
        <w:rPr>
          <w:rFonts w:ascii="Times New Roman" w:hAnsi="Times New Roman" w:cs="Times New Roman"/>
          <w:color w:val="000000"/>
          <w:sz w:val="28"/>
          <w:szCs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жизни.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412A4">
        <w:rPr>
          <w:rFonts w:ascii="Times New Roman" w:hAnsi="Times New Roman" w:cs="Times New Roman"/>
          <w:color w:val="000000"/>
          <w:sz w:val="28"/>
          <w:szCs w:val="28"/>
          <w:lang w:val="ru-RU"/>
        </w:rPr>
        <w:t>достиженческой</w:t>
      </w:r>
      <w:proofErr w:type="spellEnd"/>
      <w:r w:rsidRPr="007412A4">
        <w:rPr>
          <w:rFonts w:ascii="Times New Roman" w:hAnsi="Times New Roman" w:cs="Times New Roman"/>
          <w:color w:val="000000"/>
          <w:sz w:val="28"/>
          <w:szCs w:val="28"/>
          <w:lang w:val="ru-RU"/>
        </w:rPr>
        <w:t xml:space="preserve"> и </w:t>
      </w:r>
      <w:proofErr w:type="spellStart"/>
      <w:r w:rsidRPr="007412A4">
        <w:rPr>
          <w:rFonts w:ascii="Times New Roman" w:hAnsi="Times New Roman" w:cs="Times New Roman"/>
          <w:color w:val="000000"/>
          <w:sz w:val="28"/>
          <w:szCs w:val="28"/>
          <w:lang w:val="ru-RU"/>
        </w:rPr>
        <w:t>прикладно</w:t>
      </w:r>
      <w:proofErr w:type="spellEnd"/>
      <w:r w:rsidRPr="007412A4">
        <w:rPr>
          <w:rFonts w:ascii="Times New Roman" w:hAnsi="Times New Roman" w:cs="Times New Roman"/>
          <w:color w:val="000000"/>
          <w:sz w:val="28"/>
          <w:szCs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412A4">
        <w:rPr>
          <w:rFonts w:ascii="Times New Roman" w:hAnsi="Times New Roman" w:cs="Times New Roman"/>
          <w:color w:val="000000"/>
          <w:sz w:val="28"/>
          <w:szCs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412A4">
        <w:rPr>
          <w:rFonts w:ascii="Times New Roman" w:hAnsi="Times New Roman" w:cs="Times New Roman"/>
          <w:color w:val="000000"/>
          <w:sz w:val="28"/>
          <w:szCs w:val="28"/>
          <w:lang w:val="ru-RU"/>
        </w:rPr>
        <w:t>операциональным</w:t>
      </w:r>
      <w:proofErr w:type="spellEnd"/>
      <w:r w:rsidRPr="007412A4">
        <w:rPr>
          <w:rFonts w:ascii="Times New Roman" w:hAnsi="Times New Roman" w:cs="Times New Roman"/>
          <w:color w:val="000000"/>
          <w:sz w:val="28"/>
          <w:szCs w:val="28"/>
          <w:lang w:val="ru-RU"/>
        </w:rPr>
        <w:t xml:space="preserve"> (способы самостоятельной деятельности) и мотивационно-процессуальным (физическое совершенствование).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412A4">
        <w:rPr>
          <w:rFonts w:ascii="Times New Roman" w:hAnsi="Times New Roman" w:cs="Times New Roman"/>
          <w:color w:val="000000"/>
          <w:sz w:val="28"/>
          <w:szCs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w:t>
      </w:r>
      <w:bookmarkStart w:id="1" w:name="ceba58f0-def2-488e-88c8-f4292ccf0380"/>
      <w:r w:rsidRPr="007412A4">
        <w:rPr>
          <w:rFonts w:ascii="Times New Roman" w:hAnsi="Times New Roman" w:cs="Times New Roman"/>
          <w:color w:val="000000"/>
          <w:sz w:val="28"/>
          <w:szCs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left="120"/>
        <w:jc w:val="both"/>
        <w:rPr>
          <w:rFonts w:ascii="Times New Roman" w:hAnsi="Times New Roman" w:cs="Times New Roman"/>
          <w:sz w:val="28"/>
          <w:szCs w:val="28"/>
          <w:lang w:val="ru-RU"/>
        </w:rPr>
      </w:pPr>
    </w:p>
    <w:p w:rsidR="00C70EC8" w:rsidRPr="007412A4" w:rsidRDefault="00C70EC8" w:rsidP="00C70EC8">
      <w:pPr>
        <w:jc w:val="both"/>
        <w:rPr>
          <w:rFonts w:ascii="Times New Roman" w:hAnsi="Times New Roman" w:cs="Times New Roman"/>
          <w:sz w:val="28"/>
          <w:szCs w:val="28"/>
          <w:lang w:val="ru-RU"/>
        </w:rPr>
        <w:sectPr w:rsidR="00C70EC8" w:rsidRPr="007412A4">
          <w:pgSz w:w="11906" w:h="16383"/>
          <w:pgMar w:top="1134" w:right="850" w:bottom="1134" w:left="1701" w:header="720" w:footer="720" w:gutter="0"/>
          <w:cols w:space="720"/>
        </w:sectPr>
      </w:pPr>
    </w:p>
    <w:p w:rsidR="00C70EC8" w:rsidRPr="007412A4" w:rsidRDefault="00C70EC8" w:rsidP="00C70EC8">
      <w:pPr>
        <w:spacing w:after="0" w:line="264" w:lineRule="auto"/>
        <w:ind w:left="120"/>
        <w:jc w:val="center"/>
        <w:rPr>
          <w:rFonts w:ascii="Times New Roman" w:hAnsi="Times New Roman" w:cs="Times New Roman"/>
          <w:sz w:val="28"/>
          <w:szCs w:val="28"/>
          <w:lang w:val="ru-RU"/>
        </w:rPr>
      </w:pPr>
      <w:bookmarkStart w:id="2" w:name="block-18197290"/>
      <w:r w:rsidRPr="007412A4">
        <w:rPr>
          <w:rFonts w:ascii="Times New Roman" w:hAnsi="Times New Roman" w:cs="Times New Roman"/>
          <w:color w:val="000000"/>
          <w:sz w:val="28"/>
          <w:szCs w:val="28"/>
          <w:lang w:val="ru-RU"/>
        </w:rPr>
        <w:lastRenderedPageBreak/>
        <w:t>​</w:t>
      </w:r>
      <w:r w:rsidRPr="007412A4">
        <w:rPr>
          <w:rFonts w:ascii="Times New Roman" w:hAnsi="Times New Roman" w:cs="Times New Roman"/>
          <w:b/>
          <w:color w:val="000000"/>
          <w:sz w:val="28"/>
          <w:szCs w:val="28"/>
          <w:lang w:val="ru-RU"/>
        </w:rPr>
        <w:t>СОДЕРЖАНИЕ УЧЕБНОГО ПРЕДМЕТА</w:t>
      </w:r>
    </w:p>
    <w:p w:rsidR="00C70EC8" w:rsidRPr="007412A4" w:rsidRDefault="00C70EC8" w:rsidP="00C70EC8">
      <w:pPr>
        <w:spacing w:after="0" w:line="264" w:lineRule="auto"/>
        <w:ind w:left="120"/>
        <w:jc w:val="center"/>
        <w:rPr>
          <w:rFonts w:ascii="Times New Roman" w:hAnsi="Times New Roman" w:cs="Times New Roman"/>
          <w:sz w:val="28"/>
          <w:szCs w:val="28"/>
          <w:lang w:val="ru-RU"/>
        </w:rPr>
      </w:pPr>
    </w:p>
    <w:p w:rsidR="00C70EC8" w:rsidRPr="007412A4" w:rsidRDefault="00C70EC8" w:rsidP="00C70EC8">
      <w:pPr>
        <w:spacing w:after="0" w:line="264" w:lineRule="auto"/>
        <w:ind w:left="120"/>
        <w:jc w:val="center"/>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w:t>
      </w:r>
      <w:r w:rsidRPr="007412A4">
        <w:rPr>
          <w:rFonts w:ascii="Times New Roman" w:hAnsi="Times New Roman" w:cs="Times New Roman"/>
          <w:b/>
          <w:color w:val="000000"/>
          <w:sz w:val="28"/>
          <w:szCs w:val="28"/>
          <w:lang w:val="ru-RU"/>
        </w:rPr>
        <w:t>10 КЛАСС</w:t>
      </w:r>
    </w:p>
    <w:p w:rsidR="00C70EC8" w:rsidRPr="007412A4" w:rsidRDefault="00C70EC8" w:rsidP="00C70EC8">
      <w:pPr>
        <w:spacing w:after="0" w:line="264" w:lineRule="auto"/>
        <w:ind w:left="120"/>
        <w:jc w:val="both"/>
        <w:rPr>
          <w:rFonts w:ascii="Times New Roman" w:hAnsi="Times New Roman" w:cs="Times New Roman"/>
          <w:sz w:val="28"/>
          <w:szCs w:val="28"/>
          <w:lang w:val="ru-RU"/>
        </w:rPr>
      </w:pPr>
    </w:p>
    <w:p w:rsidR="00C70EC8" w:rsidRPr="007412A4" w:rsidRDefault="00C70EC8" w:rsidP="00C70EC8">
      <w:pPr>
        <w:spacing w:after="0" w:line="264" w:lineRule="auto"/>
        <w:ind w:left="120"/>
        <w:jc w:val="center"/>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Знания о физической культуре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412A4">
        <w:rPr>
          <w:rFonts w:ascii="Times New Roman" w:hAnsi="Times New Roman" w:cs="Times New Roman"/>
          <w:color w:val="000000"/>
          <w:sz w:val="28"/>
          <w:szCs w:val="28"/>
          <w:lang w:val="ru-RU"/>
        </w:rPr>
        <w:t>прикладно</w:t>
      </w:r>
      <w:proofErr w:type="spellEnd"/>
      <w:r w:rsidRPr="007412A4">
        <w:rPr>
          <w:rFonts w:ascii="Times New Roman" w:hAnsi="Times New Roman" w:cs="Times New Roman"/>
          <w:color w:val="000000"/>
          <w:sz w:val="28"/>
          <w:szCs w:val="28"/>
          <w:lang w:val="ru-RU"/>
        </w:rPr>
        <w:t xml:space="preserve">-ориентированная, </w:t>
      </w:r>
      <w:proofErr w:type="spellStart"/>
      <w:r w:rsidRPr="007412A4">
        <w:rPr>
          <w:rFonts w:ascii="Times New Roman" w:hAnsi="Times New Roman" w:cs="Times New Roman"/>
          <w:color w:val="000000"/>
          <w:sz w:val="28"/>
          <w:szCs w:val="28"/>
          <w:lang w:val="ru-RU"/>
        </w:rPr>
        <w:t>соревновательно-достиженческая</w:t>
      </w:r>
      <w:proofErr w:type="spellEnd"/>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Всероссийский физкультурно-спортивный комплекс «Готов к труду и обороне» как основа </w:t>
      </w:r>
      <w:proofErr w:type="spellStart"/>
      <w:r w:rsidRPr="007412A4">
        <w:rPr>
          <w:rFonts w:ascii="Times New Roman" w:hAnsi="Times New Roman" w:cs="Times New Roman"/>
          <w:color w:val="000000"/>
          <w:sz w:val="28"/>
          <w:szCs w:val="28"/>
          <w:lang w:val="ru-RU"/>
        </w:rPr>
        <w:t>прикладно</w:t>
      </w:r>
      <w:proofErr w:type="spellEnd"/>
      <w:r w:rsidRPr="007412A4">
        <w:rPr>
          <w:rFonts w:ascii="Times New Roman" w:hAnsi="Times New Roman" w:cs="Times New Roman"/>
          <w:color w:val="000000"/>
          <w:sz w:val="28"/>
          <w:szCs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70EC8" w:rsidRPr="007412A4" w:rsidRDefault="00C70EC8" w:rsidP="00C70EC8">
      <w:pPr>
        <w:spacing w:after="0" w:line="264" w:lineRule="auto"/>
        <w:ind w:left="120"/>
        <w:jc w:val="both"/>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Способы самостоятельной двигательной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7412A4">
        <w:rPr>
          <w:rFonts w:ascii="Times New Roman" w:hAnsi="Times New Roman" w:cs="Times New Roman"/>
          <w:color w:val="000000"/>
          <w:sz w:val="28"/>
          <w:szCs w:val="28"/>
          <w:lang w:val="ru-RU"/>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412A4">
        <w:rPr>
          <w:rFonts w:ascii="Times New Roman" w:hAnsi="Times New Roman" w:cs="Times New Roman"/>
          <w:color w:val="000000"/>
          <w:sz w:val="28"/>
          <w:szCs w:val="28"/>
          <w:lang w:val="ru-RU"/>
        </w:rPr>
        <w:t>Руфье</w:t>
      </w:r>
      <w:proofErr w:type="spellEnd"/>
      <w:r w:rsidRPr="007412A4">
        <w:rPr>
          <w:rFonts w:ascii="Times New Roman" w:hAnsi="Times New Roman" w:cs="Times New Roman"/>
          <w:color w:val="000000"/>
          <w:sz w:val="28"/>
          <w:szCs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70EC8" w:rsidRPr="007412A4" w:rsidRDefault="00C70EC8" w:rsidP="00C70EC8">
      <w:pPr>
        <w:spacing w:after="0" w:line="264" w:lineRule="auto"/>
        <w:ind w:left="120"/>
        <w:jc w:val="both"/>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Физическое совершенствование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Физкультурно-оздоровительная деятельность.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Спортивно-оздоровительная деятельность.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Модуль «Спортивные игры».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proofErr w:type="spellStart"/>
      <w:r w:rsidRPr="007412A4">
        <w:rPr>
          <w:rFonts w:ascii="Times New Roman" w:hAnsi="Times New Roman" w:cs="Times New Roman"/>
          <w:i/>
          <w:color w:val="000000"/>
          <w:sz w:val="28"/>
          <w:szCs w:val="28"/>
          <w:lang w:val="ru-RU"/>
        </w:rPr>
        <w:t>Прикладно</w:t>
      </w:r>
      <w:proofErr w:type="spellEnd"/>
      <w:r w:rsidRPr="007412A4">
        <w:rPr>
          <w:rFonts w:ascii="Times New Roman" w:hAnsi="Times New Roman" w:cs="Times New Roman"/>
          <w:i/>
          <w:color w:val="000000"/>
          <w:sz w:val="28"/>
          <w:szCs w:val="28"/>
          <w:lang w:val="ru-RU"/>
        </w:rPr>
        <w:t xml:space="preserve">-ориентированная двигательная деятельность.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70EC8" w:rsidRPr="007412A4" w:rsidRDefault="00C70EC8" w:rsidP="00C70EC8">
      <w:pPr>
        <w:spacing w:after="0"/>
        <w:ind w:left="120"/>
        <w:jc w:val="both"/>
        <w:rPr>
          <w:rFonts w:ascii="Times New Roman" w:hAnsi="Times New Roman" w:cs="Times New Roman"/>
          <w:sz w:val="28"/>
          <w:szCs w:val="28"/>
          <w:lang w:val="ru-RU"/>
        </w:rPr>
      </w:pPr>
      <w:bookmarkStart w:id="3" w:name="_Toc137510617"/>
      <w:bookmarkEnd w:id="3"/>
    </w:p>
    <w:p w:rsidR="00C70EC8" w:rsidRPr="007412A4" w:rsidRDefault="00C70EC8" w:rsidP="00C70EC8">
      <w:pPr>
        <w:spacing w:after="0" w:line="264" w:lineRule="auto"/>
        <w:ind w:left="120"/>
        <w:jc w:val="both"/>
        <w:rPr>
          <w:rFonts w:ascii="Times New Roman" w:hAnsi="Times New Roman" w:cs="Times New Roman"/>
          <w:sz w:val="28"/>
          <w:szCs w:val="28"/>
          <w:lang w:val="ru-RU"/>
        </w:rPr>
      </w:pPr>
    </w:p>
    <w:p w:rsidR="00C70EC8" w:rsidRPr="007412A4" w:rsidRDefault="00C70EC8" w:rsidP="00C70EC8">
      <w:pPr>
        <w:spacing w:after="0" w:line="264" w:lineRule="auto"/>
        <w:ind w:left="120"/>
        <w:jc w:val="center"/>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11 КЛАСС</w:t>
      </w:r>
    </w:p>
    <w:p w:rsidR="00C70EC8" w:rsidRPr="007412A4" w:rsidRDefault="00C70EC8" w:rsidP="00C70EC8">
      <w:pPr>
        <w:spacing w:after="0" w:line="264" w:lineRule="auto"/>
        <w:ind w:firstLine="600"/>
        <w:jc w:val="center"/>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Знания о физической культуре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70EC8" w:rsidRPr="007412A4" w:rsidRDefault="00C70EC8" w:rsidP="00C70EC8">
      <w:pPr>
        <w:spacing w:after="0" w:line="264" w:lineRule="auto"/>
        <w:ind w:firstLine="600"/>
        <w:jc w:val="center"/>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lastRenderedPageBreak/>
        <w:t>Способы самостоятельной двигательной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7412A4">
        <w:rPr>
          <w:rFonts w:ascii="Times New Roman" w:hAnsi="Times New Roman" w:cs="Times New Roman"/>
          <w:color w:val="000000"/>
          <w:sz w:val="28"/>
          <w:szCs w:val="28"/>
          <w:lang w:val="ru-RU"/>
        </w:rPr>
        <w:t>синхрогимнастика</w:t>
      </w:r>
      <w:proofErr w:type="spellEnd"/>
      <w:r w:rsidRPr="007412A4">
        <w:rPr>
          <w:rFonts w:ascii="Times New Roman" w:hAnsi="Times New Roman" w:cs="Times New Roman"/>
          <w:color w:val="000000"/>
          <w:sz w:val="28"/>
          <w:szCs w:val="28"/>
          <w:lang w:val="ru-RU"/>
        </w:rPr>
        <w:t xml:space="preserve"> по методу «Ключ»).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Банные процедуры, их назначение и правила проведения, основные способы парения.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70EC8" w:rsidRPr="007412A4" w:rsidRDefault="00C70EC8" w:rsidP="00C70EC8">
      <w:pPr>
        <w:spacing w:after="0" w:line="264" w:lineRule="auto"/>
        <w:ind w:firstLine="600"/>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Физическое совершенствование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Физкультурно-оздоровительная деятельность.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Упражнения для профилактики острых респираторных заболеваний, целлюлита, снижения массы тела. </w:t>
      </w:r>
      <w:proofErr w:type="spellStart"/>
      <w:r w:rsidRPr="007412A4">
        <w:rPr>
          <w:rFonts w:ascii="Times New Roman" w:hAnsi="Times New Roman" w:cs="Times New Roman"/>
          <w:color w:val="000000"/>
          <w:sz w:val="28"/>
          <w:szCs w:val="28"/>
          <w:lang w:val="ru-RU"/>
        </w:rPr>
        <w:t>Стретчинг</w:t>
      </w:r>
      <w:proofErr w:type="spellEnd"/>
      <w:r w:rsidRPr="007412A4">
        <w:rPr>
          <w:rFonts w:ascii="Times New Roman" w:hAnsi="Times New Roman" w:cs="Times New Roman"/>
          <w:color w:val="000000"/>
          <w:sz w:val="28"/>
          <w:szCs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Спортивно-оздоровительная деятельность.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Модуль «Спортивные игры».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proofErr w:type="spellStart"/>
      <w:r w:rsidRPr="007412A4">
        <w:rPr>
          <w:rFonts w:ascii="Times New Roman" w:hAnsi="Times New Roman" w:cs="Times New Roman"/>
          <w:i/>
          <w:color w:val="000000"/>
          <w:sz w:val="28"/>
          <w:szCs w:val="28"/>
          <w:lang w:val="ru-RU"/>
        </w:rPr>
        <w:t>Прикладно</w:t>
      </w:r>
      <w:proofErr w:type="spellEnd"/>
      <w:r w:rsidRPr="007412A4">
        <w:rPr>
          <w:rFonts w:ascii="Times New Roman" w:hAnsi="Times New Roman" w:cs="Times New Roman"/>
          <w:i/>
          <w:color w:val="000000"/>
          <w:sz w:val="28"/>
          <w:szCs w:val="28"/>
          <w:lang w:val="ru-RU"/>
        </w:rPr>
        <w:t xml:space="preserve">-ориентированная двигательная деятельность.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412A4">
        <w:rPr>
          <w:rFonts w:ascii="Times New Roman" w:hAnsi="Times New Roman" w:cs="Times New Roman"/>
          <w:color w:val="000000"/>
          <w:sz w:val="28"/>
          <w:szCs w:val="28"/>
          <w:lang w:val="ru-RU"/>
        </w:rPr>
        <w:t>самостраховка</w:t>
      </w:r>
      <w:proofErr w:type="spellEnd"/>
      <w:r w:rsidRPr="007412A4">
        <w:rPr>
          <w:rFonts w:ascii="Times New Roman" w:hAnsi="Times New Roman" w:cs="Times New Roman"/>
          <w:color w:val="000000"/>
          <w:sz w:val="28"/>
          <w:szCs w:val="28"/>
          <w:lang w:val="ru-RU"/>
        </w:rPr>
        <w:t>, стойки, захваты, броски).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70EC8" w:rsidRPr="007412A4" w:rsidRDefault="00C70EC8" w:rsidP="00C70EC8">
      <w:pPr>
        <w:spacing w:after="0" w:line="264" w:lineRule="auto"/>
        <w:ind w:firstLine="600"/>
        <w:jc w:val="center"/>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Программа вариативного модуля «Базовая физическая подготовка».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Общая физическая подготовка.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Развитие силовых способностей</w:t>
      </w:r>
      <w:r w:rsidRPr="007412A4">
        <w:rPr>
          <w:rFonts w:ascii="Times New Roman" w:hAnsi="Times New Roman" w:cs="Times New Roman"/>
          <w:color w:val="000000"/>
          <w:sz w:val="28"/>
          <w:szCs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412A4">
        <w:rPr>
          <w:rFonts w:ascii="Times New Roman" w:hAnsi="Times New Roman" w:cs="Times New Roman"/>
          <w:color w:val="000000"/>
          <w:sz w:val="28"/>
          <w:szCs w:val="28"/>
          <w:lang w:val="ru-RU"/>
        </w:rPr>
        <w:t>напрыгивание</w:t>
      </w:r>
      <w:proofErr w:type="spellEnd"/>
      <w:r w:rsidRPr="007412A4">
        <w:rPr>
          <w:rFonts w:ascii="Times New Roman" w:hAnsi="Times New Roman" w:cs="Times New Roman"/>
          <w:color w:val="000000"/>
          <w:sz w:val="28"/>
          <w:szCs w:val="28"/>
          <w:lang w:val="ru-RU"/>
        </w:rPr>
        <w:t xml:space="preserve"> и спрыгивание, прыжки через скакалку, </w:t>
      </w:r>
      <w:proofErr w:type="spellStart"/>
      <w:r w:rsidRPr="007412A4">
        <w:rPr>
          <w:rFonts w:ascii="Times New Roman" w:hAnsi="Times New Roman" w:cs="Times New Roman"/>
          <w:color w:val="000000"/>
          <w:sz w:val="28"/>
          <w:szCs w:val="28"/>
          <w:lang w:val="ru-RU"/>
        </w:rPr>
        <w:t>многоскоки</w:t>
      </w:r>
      <w:proofErr w:type="spellEnd"/>
      <w:r w:rsidRPr="007412A4">
        <w:rPr>
          <w:rFonts w:ascii="Times New Roman" w:hAnsi="Times New Roman" w:cs="Times New Roman"/>
          <w:color w:val="000000"/>
          <w:sz w:val="28"/>
          <w:szCs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Развитие скоростных способностей.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w:t>
      </w:r>
      <w:r w:rsidRPr="007412A4">
        <w:rPr>
          <w:rFonts w:ascii="Times New Roman" w:hAnsi="Times New Roman" w:cs="Times New Roman"/>
          <w:color w:val="000000"/>
          <w:sz w:val="28"/>
          <w:szCs w:val="28"/>
          <w:lang w:val="ru-RU"/>
        </w:rPr>
        <w:lastRenderedPageBreak/>
        <w:t xml:space="preserve">(10–15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412A4">
        <w:rPr>
          <w:rFonts w:ascii="Times New Roman" w:hAnsi="Times New Roman" w:cs="Times New Roman"/>
          <w:color w:val="000000"/>
          <w:sz w:val="28"/>
          <w:szCs w:val="28"/>
          <w:lang w:val="ru-RU"/>
        </w:rPr>
        <w:t>обегание</w:t>
      </w:r>
      <w:proofErr w:type="spellEnd"/>
      <w:r w:rsidRPr="007412A4">
        <w:rPr>
          <w:rFonts w:ascii="Times New Roman" w:hAnsi="Times New Roman" w:cs="Times New Roman"/>
          <w:color w:val="000000"/>
          <w:sz w:val="28"/>
          <w:szCs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Развитие выносливости.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412A4">
        <w:rPr>
          <w:rFonts w:ascii="Times New Roman" w:hAnsi="Times New Roman" w:cs="Times New Roman"/>
          <w:color w:val="000000"/>
          <w:sz w:val="28"/>
          <w:szCs w:val="28"/>
          <w:lang w:val="ru-RU"/>
        </w:rPr>
        <w:t>субмаксимальной</w:t>
      </w:r>
      <w:proofErr w:type="spellEnd"/>
      <w:r w:rsidRPr="007412A4">
        <w:rPr>
          <w:rFonts w:ascii="Times New Roman" w:hAnsi="Times New Roman" w:cs="Times New Roman"/>
          <w:color w:val="000000"/>
          <w:sz w:val="28"/>
          <w:szCs w:val="28"/>
          <w:lang w:val="ru-RU"/>
        </w:rPr>
        <w:t xml:space="preserve"> интенсивности. Кроссовый бег и марш-бросок на лыжах.</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Развитие координации движений.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Развитие гибкости.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412A4">
        <w:rPr>
          <w:rFonts w:ascii="Times New Roman" w:hAnsi="Times New Roman" w:cs="Times New Roman"/>
          <w:color w:val="000000"/>
          <w:sz w:val="28"/>
          <w:szCs w:val="28"/>
          <w:lang w:val="ru-RU"/>
        </w:rPr>
        <w:t>полушпагат</w:t>
      </w:r>
      <w:proofErr w:type="spellEnd"/>
      <w:r w:rsidRPr="007412A4">
        <w:rPr>
          <w:rFonts w:ascii="Times New Roman" w:hAnsi="Times New Roman" w:cs="Times New Roman"/>
          <w:color w:val="000000"/>
          <w:sz w:val="28"/>
          <w:szCs w:val="28"/>
          <w:lang w:val="ru-RU"/>
        </w:rPr>
        <w:t xml:space="preserve">, шпагат, </w:t>
      </w:r>
      <w:proofErr w:type="spellStart"/>
      <w:r w:rsidRPr="007412A4">
        <w:rPr>
          <w:rFonts w:ascii="Times New Roman" w:hAnsi="Times New Roman" w:cs="Times New Roman"/>
          <w:color w:val="000000"/>
          <w:sz w:val="28"/>
          <w:szCs w:val="28"/>
          <w:lang w:val="ru-RU"/>
        </w:rPr>
        <w:t>выкруты</w:t>
      </w:r>
      <w:proofErr w:type="spellEnd"/>
      <w:r w:rsidRPr="007412A4">
        <w:rPr>
          <w:rFonts w:ascii="Times New Roman" w:hAnsi="Times New Roman" w:cs="Times New Roman"/>
          <w:color w:val="000000"/>
          <w:sz w:val="28"/>
          <w:szCs w:val="28"/>
          <w:lang w:val="ru-RU"/>
        </w:rPr>
        <w:t xml:space="preserve"> гимнастической палки).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 xml:space="preserve">Специальная физическая подготовка.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lastRenderedPageBreak/>
        <w:t>Модуль «Гимнастика»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412A4">
        <w:rPr>
          <w:rFonts w:ascii="Times New Roman" w:hAnsi="Times New Roman" w:cs="Times New Roman"/>
          <w:color w:val="000000"/>
          <w:sz w:val="28"/>
          <w:szCs w:val="28"/>
          <w:lang w:val="ru-RU"/>
        </w:rPr>
        <w:t>выкруты</w:t>
      </w:r>
      <w:proofErr w:type="spellEnd"/>
      <w:r w:rsidRPr="007412A4">
        <w:rPr>
          <w:rFonts w:ascii="Times New Roman" w:hAnsi="Times New Roman" w:cs="Times New Roman"/>
          <w:color w:val="000000"/>
          <w:sz w:val="28"/>
          <w:szCs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412A4">
        <w:rPr>
          <w:rFonts w:ascii="Times New Roman" w:hAnsi="Times New Roman" w:cs="Times New Roman"/>
          <w:color w:val="000000"/>
          <w:sz w:val="28"/>
          <w:szCs w:val="28"/>
          <w:lang w:val="ru-RU"/>
        </w:rPr>
        <w:t>полушпагат</w:t>
      </w:r>
      <w:proofErr w:type="spellEnd"/>
      <w:r w:rsidRPr="007412A4">
        <w:rPr>
          <w:rFonts w:ascii="Times New Roman" w:hAnsi="Times New Roman" w:cs="Times New Roman"/>
          <w:color w:val="000000"/>
          <w:sz w:val="28"/>
          <w:szCs w:val="28"/>
          <w:lang w:val="ru-RU"/>
        </w:rPr>
        <w:t>, шпагат, складка, мост).</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lastRenderedPageBreak/>
        <w:t>Модуль «Лёгкая атлетика»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412A4">
        <w:rPr>
          <w:rFonts w:ascii="Times New Roman" w:hAnsi="Times New Roman" w:cs="Times New Roman"/>
          <w:color w:val="000000"/>
          <w:sz w:val="28"/>
          <w:szCs w:val="28"/>
          <w:lang w:val="ru-RU"/>
        </w:rPr>
        <w:t>полуприседе</w:t>
      </w:r>
      <w:proofErr w:type="spellEnd"/>
      <w:r w:rsidRPr="007412A4">
        <w:rPr>
          <w:rFonts w:ascii="Times New Roman" w:hAnsi="Times New Roman" w:cs="Times New Roman"/>
          <w:color w:val="000000"/>
          <w:sz w:val="28"/>
          <w:szCs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412A4">
        <w:rPr>
          <w:rFonts w:ascii="Times New Roman" w:hAnsi="Times New Roman" w:cs="Times New Roman"/>
          <w:color w:val="000000"/>
          <w:sz w:val="28"/>
          <w:szCs w:val="28"/>
          <w:lang w:val="ru-RU"/>
        </w:rPr>
        <w:t>многоскоки</w:t>
      </w:r>
      <w:proofErr w:type="spellEnd"/>
      <w:r w:rsidRPr="007412A4">
        <w:rPr>
          <w:rFonts w:ascii="Times New Roman" w:hAnsi="Times New Roman" w:cs="Times New Roman"/>
          <w:color w:val="000000"/>
          <w:sz w:val="28"/>
          <w:szCs w:val="28"/>
          <w:lang w:val="ru-RU"/>
        </w:rPr>
        <w:t xml:space="preserve">, и </w:t>
      </w:r>
      <w:proofErr w:type="spellStart"/>
      <w:r w:rsidRPr="007412A4">
        <w:rPr>
          <w:rFonts w:ascii="Times New Roman" w:hAnsi="Times New Roman" w:cs="Times New Roman"/>
          <w:color w:val="000000"/>
          <w:sz w:val="28"/>
          <w:szCs w:val="28"/>
          <w:lang w:val="ru-RU"/>
        </w:rPr>
        <w:t>многоскоки</w:t>
      </w:r>
      <w:proofErr w:type="spellEnd"/>
      <w:r w:rsidRPr="007412A4">
        <w:rPr>
          <w:rFonts w:ascii="Times New Roman" w:hAnsi="Times New Roman" w:cs="Times New Roman"/>
          <w:color w:val="000000"/>
          <w:sz w:val="28"/>
          <w:szCs w:val="28"/>
          <w:lang w:val="ru-RU"/>
        </w:rPr>
        <w:t>, переходящие в бег с ускорением. Подвижные и спортивные игры, эстафеты.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Модуль «Зимние виды спорта»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Развитие выносливости. Передвижения на лыжах с равномерной скоростью в режимах умеренной, большой и </w:t>
      </w:r>
      <w:proofErr w:type="spellStart"/>
      <w:r w:rsidRPr="007412A4">
        <w:rPr>
          <w:rFonts w:ascii="Times New Roman" w:hAnsi="Times New Roman" w:cs="Times New Roman"/>
          <w:color w:val="000000"/>
          <w:sz w:val="28"/>
          <w:szCs w:val="28"/>
          <w:lang w:val="ru-RU"/>
        </w:rPr>
        <w:t>субмаксимальной</w:t>
      </w:r>
      <w:proofErr w:type="spellEnd"/>
      <w:r w:rsidRPr="007412A4">
        <w:rPr>
          <w:rFonts w:ascii="Times New Roman" w:hAnsi="Times New Roman" w:cs="Times New Roman"/>
          <w:color w:val="000000"/>
          <w:sz w:val="28"/>
          <w:szCs w:val="28"/>
          <w:lang w:val="ru-RU"/>
        </w:rPr>
        <w:t xml:space="preserve"> интенсивности, с соревновательной скоростью.</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координации. Упражнения в поворотах и спусках на лыжах, проезд через «ворота» и преодоление небольших трамплинов.</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i/>
          <w:color w:val="000000"/>
          <w:sz w:val="28"/>
          <w:szCs w:val="28"/>
          <w:lang w:val="ru-RU"/>
        </w:rPr>
        <w:t>Модуль «Спортивные игры»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412A4">
        <w:rPr>
          <w:rFonts w:ascii="Times New Roman" w:hAnsi="Times New Roman" w:cs="Times New Roman"/>
          <w:color w:val="000000"/>
          <w:sz w:val="28"/>
          <w:szCs w:val="28"/>
          <w:lang w:val="ru-RU"/>
        </w:rPr>
        <w:t>многоскоков</w:t>
      </w:r>
      <w:proofErr w:type="spellEnd"/>
      <w:r w:rsidRPr="007412A4">
        <w:rPr>
          <w:rFonts w:ascii="Times New Roman" w:hAnsi="Times New Roman" w:cs="Times New Roman"/>
          <w:color w:val="000000"/>
          <w:sz w:val="28"/>
          <w:szCs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412A4">
        <w:rPr>
          <w:rFonts w:ascii="Times New Roman" w:hAnsi="Times New Roman" w:cs="Times New Roman"/>
          <w:color w:val="000000"/>
          <w:sz w:val="28"/>
          <w:szCs w:val="28"/>
          <w:lang w:val="ru-RU"/>
        </w:rPr>
        <w:t>Напрыгивание</w:t>
      </w:r>
      <w:proofErr w:type="spellEnd"/>
      <w:r w:rsidRPr="007412A4">
        <w:rPr>
          <w:rFonts w:ascii="Times New Roman" w:hAnsi="Times New Roman" w:cs="Times New Roman"/>
          <w:color w:val="000000"/>
          <w:sz w:val="28"/>
          <w:szCs w:val="28"/>
          <w:lang w:val="ru-RU"/>
        </w:rPr>
        <w:t xml:space="preserve"> и спрыгивание с последующим ускорением. </w:t>
      </w:r>
      <w:proofErr w:type="spellStart"/>
      <w:r w:rsidRPr="007412A4">
        <w:rPr>
          <w:rFonts w:ascii="Times New Roman" w:hAnsi="Times New Roman" w:cs="Times New Roman"/>
          <w:color w:val="000000"/>
          <w:sz w:val="28"/>
          <w:szCs w:val="28"/>
          <w:lang w:val="ru-RU"/>
        </w:rPr>
        <w:t>Многоскоки</w:t>
      </w:r>
      <w:proofErr w:type="spellEnd"/>
      <w:r w:rsidRPr="007412A4">
        <w:rPr>
          <w:rFonts w:ascii="Times New Roman" w:hAnsi="Times New Roman" w:cs="Times New Roman"/>
          <w:color w:val="000000"/>
          <w:sz w:val="28"/>
          <w:szCs w:val="28"/>
          <w:lang w:val="ru-RU"/>
        </w:rPr>
        <w:t xml:space="preserve"> с последующим ускорением и ускорение с последующим выполнением </w:t>
      </w:r>
      <w:proofErr w:type="spellStart"/>
      <w:r w:rsidRPr="007412A4">
        <w:rPr>
          <w:rFonts w:ascii="Times New Roman" w:hAnsi="Times New Roman" w:cs="Times New Roman"/>
          <w:color w:val="000000"/>
          <w:sz w:val="28"/>
          <w:szCs w:val="28"/>
          <w:lang w:val="ru-RU"/>
        </w:rPr>
        <w:t>многоскоков</w:t>
      </w:r>
      <w:proofErr w:type="spellEnd"/>
      <w:r w:rsidRPr="007412A4">
        <w:rPr>
          <w:rFonts w:ascii="Times New Roman" w:hAnsi="Times New Roman" w:cs="Times New Roman"/>
          <w:color w:val="000000"/>
          <w:sz w:val="28"/>
          <w:szCs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412A4">
        <w:rPr>
          <w:rFonts w:ascii="Times New Roman" w:hAnsi="Times New Roman" w:cs="Times New Roman"/>
          <w:color w:val="000000"/>
          <w:sz w:val="28"/>
          <w:szCs w:val="28"/>
          <w:lang w:val="ru-RU"/>
        </w:rPr>
        <w:t>полуприседе</w:t>
      </w:r>
      <w:proofErr w:type="spellEnd"/>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w:t>
      </w:r>
      <w:r w:rsidRPr="007412A4">
        <w:rPr>
          <w:rFonts w:ascii="Times New Roman" w:hAnsi="Times New Roman" w:cs="Times New Roman"/>
          <w:color w:val="000000"/>
          <w:sz w:val="28"/>
          <w:szCs w:val="28"/>
          <w:lang w:val="ru-RU"/>
        </w:rPr>
        <w:lastRenderedPageBreak/>
        <w:t>стены (от пола). Ведение мяча с изменяющейся по команде скоростью и направлением передвижения.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412A4">
        <w:rPr>
          <w:rFonts w:ascii="Times New Roman" w:hAnsi="Times New Roman" w:cs="Times New Roman"/>
          <w:color w:val="000000"/>
          <w:sz w:val="28"/>
          <w:szCs w:val="28"/>
          <w:lang w:val="ru-RU"/>
        </w:rPr>
        <w:t>Многоскоки</w:t>
      </w:r>
      <w:proofErr w:type="spellEnd"/>
      <w:r w:rsidRPr="007412A4">
        <w:rPr>
          <w:rFonts w:ascii="Times New Roman" w:hAnsi="Times New Roman" w:cs="Times New Roman"/>
          <w:color w:val="000000"/>
          <w:sz w:val="28"/>
          <w:szCs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70EC8" w:rsidRPr="007412A4" w:rsidRDefault="00C70EC8" w:rsidP="00C70EC8">
      <w:pPr>
        <w:jc w:val="both"/>
        <w:rPr>
          <w:rFonts w:ascii="Times New Roman" w:hAnsi="Times New Roman" w:cs="Times New Roman"/>
          <w:sz w:val="28"/>
          <w:szCs w:val="28"/>
          <w:lang w:val="ru-RU"/>
        </w:rPr>
        <w:sectPr w:rsidR="00C70EC8" w:rsidRPr="007412A4">
          <w:pgSz w:w="11906" w:h="16383"/>
          <w:pgMar w:top="1134" w:right="850" w:bottom="1134" w:left="1701" w:header="720" w:footer="720" w:gutter="0"/>
          <w:cols w:space="720"/>
        </w:sectPr>
      </w:pPr>
    </w:p>
    <w:p w:rsidR="00C70EC8" w:rsidRPr="007412A4" w:rsidRDefault="00C70EC8" w:rsidP="00C70EC8">
      <w:pPr>
        <w:spacing w:after="0" w:line="264" w:lineRule="auto"/>
        <w:ind w:left="120"/>
        <w:jc w:val="center"/>
        <w:rPr>
          <w:rFonts w:ascii="Times New Roman" w:hAnsi="Times New Roman" w:cs="Times New Roman"/>
          <w:sz w:val="28"/>
          <w:szCs w:val="28"/>
          <w:lang w:val="ru-RU"/>
        </w:rPr>
      </w:pPr>
      <w:bookmarkStart w:id="4" w:name="_Toc137548640"/>
      <w:bookmarkStart w:id="5" w:name="block-18197291"/>
      <w:bookmarkEnd w:id="2"/>
      <w:bookmarkEnd w:id="4"/>
      <w:r w:rsidRPr="007412A4">
        <w:rPr>
          <w:rFonts w:ascii="Times New Roman" w:hAnsi="Times New Roman" w:cs="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C70EC8" w:rsidRPr="007412A4" w:rsidRDefault="00C70EC8" w:rsidP="00C70EC8">
      <w:pPr>
        <w:spacing w:after="0"/>
        <w:ind w:left="120"/>
        <w:jc w:val="center"/>
        <w:rPr>
          <w:rFonts w:ascii="Times New Roman" w:hAnsi="Times New Roman" w:cs="Times New Roman"/>
          <w:sz w:val="28"/>
          <w:szCs w:val="28"/>
          <w:lang w:val="ru-RU"/>
        </w:rPr>
      </w:pPr>
      <w:bookmarkStart w:id="6" w:name="_Toc137548641"/>
      <w:bookmarkEnd w:id="6"/>
    </w:p>
    <w:p w:rsidR="00C70EC8" w:rsidRPr="007412A4" w:rsidRDefault="00C70EC8" w:rsidP="00C70EC8">
      <w:pPr>
        <w:spacing w:after="0" w:line="264" w:lineRule="auto"/>
        <w:ind w:left="120"/>
        <w:jc w:val="center"/>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ЛИЧНОСТНЫЕ РЕЗУЛЬТАТЫ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1) </w:t>
      </w:r>
      <w:r w:rsidRPr="007412A4">
        <w:rPr>
          <w:rFonts w:ascii="Times New Roman" w:hAnsi="Times New Roman" w:cs="Times New Roman"/>
          <w:b/>
          <w:color w:val="000000"/>
          <w:sz w:val="28"/>
          <w:szCs w:val="28"/>
          <w:lang w:val="ru-RU"/>
        </w:rPr>
        <w:t>гражданского воспитания</w:t>
      </w:r>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proofErr w:type="spellStart"/>
      <w:r w:rsidRPr="007412A4">
        <w:rPr>
          <w:rFonts w:ascii="Times New Roman" w:hAnsi="Times New Roman" w:cs="Times New Roman"/>
          <w:color w:val="000000"/>
          <w:sz w:val="28"/>
          <w:szCs w:val="28"/>
          <w:lang w:val="ru-RU"/>
        </w:rPr>
        <w:t>сформированность</w:t>
      </w:r>
      <w:proofErr w:type="spellEnd"/>
      <w:r w:rsidRPr="007412A4">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принятие традиционных национальных, общечеловеческих гуманистических и демократических ценностей;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готовность к гуманитарной и волонтёрской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2) </w:t>
      </w:r>
      <w:r w:rsidRPr="007412A4">
        <w:rPr>
          <w:rFonts w:ascii="Times New Roman" w:hAnsi="Times New Roman" w:cs="Times New Roman"/>
          <w:b/>
          <w:color w:val="000000"/>
          <w:sz w:val="28"/>
          <w:szCs w:val="28"/>
          <w:lang w:val="ru-RU"/>
        </w:rPr>
        <w:t>патриотического воспитания</w:t>
      </w:r>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proofErr w:type="spellStart"/>
      <w:r w:rsidRPr="007412A4">
        <w:rPr>
          <w:rFonts w:ascii="Times New Roman" w:hAnsi="Times New Roman" w:cs="Times New Roman"/>
          <w:color w:val="000000"/>
          <w:sz w:val="28"/>
          <w:szCs w:val="28"/>
          <w:lang w:val="ru-RU"/>
        </w:rPr>
        <w:t>сформированность</w:t>
      </w:r>
      <w:proofErr w:type="spellEnd"/>
      <w:r w:rsidRPr="007412A4">
        <w:rPr>
          <w:rFonts w:ascii="Times New Roman" w:hAnsi="Times New Roman" w:cs="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идейную убеждённость, готовность к служению и защите Отечества, ответственность за его судьбу;</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3) </w:t>
      </w:r>
      <w:r w:rsidRPr="007412A4">
        <w:rPr>
          <w:rFonts w:ascii="Times New Roman" w:hAnsi="Times New Roman" w:cs="Times New Roman"/>
          <w:b/>
          <w:color w:val="000000"/>
          <w:sz w:val="28"/>
          <w:szCs w:val="28"/>
          <w:lang w:val="ru-RU"/>
        </w:rPr>
        <w:t>духовно-нравственного воспитания</w:t>
      </w:r>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осознание духовных ценностей российского народа;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proofErr w:type="spellStart"/>
      <w:r w:rsidRPr="007412A4">
        <w:rPr>
          <w:rFonts w:ascii="Times New Roman" w:hAnsi="Times New Roman" w:cs="Times New Roman"/>
          <w:color w:val="000000"/>
          <w:sz w:val="28"/>
          <w:szCs w:val="28"/>
          <w:lang w:val="ru-RU"/>
        </w:rPr>
        <w:t>сформированность</w:t>
      </w:r>
      <w:proofErr w:type="spellEnd"/>
      <w:r w:rsidRPr="007412A4">
        <w:rPr>
          <w:rFonts w:ascii="Times New Roman" w:hAnsi="Times New Roman" w:cs="Times New Roman"/>
          <w:color w:val="000000"/>
          <w:sz w:val="28"/>
          <w:szCs w:val="28"/>
          <w:lang w:val="ru-RU"/>
        </w:rPr>
        <w:t xml:space="preserve"> нравственного сознания, этического поведения;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осознание личного вклада в построение устойчивого будущего;</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4) </w:t>
      </w:r>
      <w:r w:rsidRPr="007412A4">
        <w:rPr>
          <w:rFonts w:ascii="Times New Roman" w:hAnsi="Times New Roman" w:cs="Times New Roman"/>
          <w:b/>
          <w:color w:val="000000"/>
          <w:sz w:val="28"/>
          <w:szCs w:val="28"/>
          <w:lang w:val="ru-RU"/>
        </w:rPr>
        <w:t>эстетического воспитания</w:t>
      </w:r>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5) </w:t>
      </w:r>
      <w:r w:rsidRPr="007412A4">
        <w:rPr>
          <w:rFonts w:ascii="Times New Roman" w:hAnsi="Times New Roman" w:cs="Times New Roman"/>
          <w:b/>
          <w:color w:val="000000"/>
          <w:sz w:val="28"/>
          <w:szCs w:val="28"/>
          <w:lang w:val="ru-RU"/>
        </w:rPr>
        <w:t>физического воспитания</w:t>
      </w:r>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proofErr w:type="spellStart"/>
      <w:r w:rsidRPr="007412A4">
        <w:rPr>
          <w:rFonts w:ascii="Times New Roman" w:hAnsi="Times New Roman" w:cs="Times New Roman"/>
          <w:color w:val="000000"/>
          <w:sz w:val="28"/>
          <w:szCs w:val="28"/>
          <w:lang w:val="ru-RU"/>
        </w:rPr>
        <w:t>сформированность</w:t>
      </w:r>
      <w:proofErr w:type="spellEnd"/>
      <w:r w:rsidRPr="007412A4">
        <w:rPr>
          <w:rFonts w:ascii="Times New Roman" w:hAnsi="Times New Roman" w:cs="Times New Roman"/>
          <w:color w:val="000000"/>
          <w:sz w:val="28"/>
          <w:szCs w:val="28"/>
          <w:lang w:val="ru-RU"/>
        </w:rPr>
        <w:t xml:space="preserve"> здорового и безопасного образа жизни, ответственного отношения к своему здоровью;</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потребность в физическом совершенствовании, занятиях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спортивно-оздоровительной деятельностью;</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6) </w:t>
      </w:r>
      <w:r w:rsidRPr="007412A4">
        <w:rPr>
          <w:rFonts w:ascii="Times New Roman" w:hAnsi="Times New Roman" w:cs="Times New Roman"/>
          <w:b/>
          <w:color w:val="000000"/>
          <w:sz w:val="28"/>
          <w:szCs w:val="28"/>
          <w:lang w:val="ru-RU"/>
        </w:rPr>
        <w:t>трудового воспитания</w:t>
      </w:r>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готовность к труду, осознание приобретённых умений и навыков, трудолюбие;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 xml:space="preserve">7) </w:t>
      </w:r>
      <w:r w:rsidRPr="007412A4">
        <w:rPr>
          <w:rFonts w:ascii="Times New Roman" w:hAnsi="Times New Roman" w:cs="Times New Roman"/>
          <w:b/>
          <w:color w:val="000000"/>
          <w:sz w:val="28"/>
          <w:szCs w:val="28"/>
          <w:lang w:val="ru-RU"/>
        </w:rPr>
        <w:t>экологического воспитания</w:t>
      </w:r>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proofErr w:type="spellStart"/>
      <w:r w:rsidRPr="007412A4">
        <w:rPr>
          <w:rFonts w:ascii="Times New Roman" w:hAnsi="Times New Roman" w:cs="Times New Roman"/>
          <w:color w:val="000000"/>
          <w:sz w:val="28"/>
          <w:szCs w:val="28"/>
          <w:lang w:val="ru-RU"/>
        </w:rPr>
        <w:t>сформированность</w:t>
      </w:r>
      <w:proofErr w:type="spellEnd"/>
      <w:r w:rsidRPr="007412A4">
        <w:rPr>
          <w:rFonts w:ascii="Times New Roman" w:hAnsi="Times New Roman" w:cs="Times New Roman"/>
          <w:color w:val="000000"/>
          <w:sz w:val="28"/>
          <w:szCs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активное неприятие действий, приносящих вред окружающей среде;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умение прогнозировать неблагоприятные экологические последствия предпринимаемых действий, предотвращать их;</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расширение опыта деятельности экологической направленности.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8) </w:t>
      </w:r>
      <w:r w:rsidRPr="007412A4">
        <w:rPr>
          <w:rFonts w:ascii="Times New Roman" w:hAnsi="Times New Roman" w:cs="Times New Roman"/>
          <w:b/>
          <w:color w:val="000000"/>
          <w:sz w:val="28"/>
          <w:szCs w:val="28"/>
          <w:lang w:val="ru-RU"/>
        </w:rPr>
        <w:t>ценности научного познания</w:t>
      </w:r>
      <w:r w:rsidRPr="007412A4">
        <w:rPr>
          <w:rFonts w:ascii="Times New Roman" w:hAnsi="Times New Roman" w:cs="Times New Roman"/>
          <w:color w:val="000000"/>
          <w:sz w:val="28"/>
          <w:szCs w:val="28"/>
          <w:lang w:val="ru-RU"/>
        </w:rPr>
        <w:t>:</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proofErr w:type="spellStart"/>
      <w:r w:rsidRPr="007412A4">
        <w:rPr>
          <w:rFonts w:ascii="Times New Roman" w:hAnsi="Times New Roman" w:cs="Times New Roman"/>
          <w:color w:val="000000"/>
          <w:sz w:val="28"/>
          <w:szCs w:val="28"/>
          <w:lang w:val="ru-RU"/>
        </w:rPr>
        <w:t>сформированность</w:t>
      </w:r>
      <w:proofErr w:type="spellEnd"/>
      <w:r w:rsidRPr="007412A4">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познанием мира;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70EC8" w:rsidRPr="007412A4" w:rsidRDefault="00C70EC8" w:rsidP="00C70EC8">
      <w:pPr>
        <w:spacing w:after="0"/>
        <w:ind w:left="120"/>
        <w:jc w:val="both"/>
        <w:rPr>
          <w:rFonts w:ascii="Times New Roman" w:hAnsi="Times New Roman" w:cs="Times New Roman"/>
          <w:sz w:val="28"/>
          <w:szCs w:val="28"/>
          <w:lang w:val="ru-RU"/>
        </w:rPr>
      </w:pPr>
      <w:bookmarkStart w:id="7" w:name="_Toc137510620"/>
      <w:bookmarkEnd w:id="7"/>
    </w:p>
    <w:p w:rsidR="00C70EC8" w:rsidRPr="007412A4" w:rsidRDefault="00C70EC8" w:rsidP="00C70EC8">
      <w:pPr>
        <w:spacing w:after="0" w:line="264" w:lineRule="auto"/>
        <w:ind w:left="120"/>
        <w:jc w:val="both"/>
        <w:rPr>
          <w:rFonts w:ascii="Times New Roman" w:hAnsi="Times New Roman" w:cs="Times New Roman"/>
          <w:sz w:val="28"/>
          <w:szCs w:val="28"/>
          <w:lang w:val="ru-RU"/>
        </w:rPr>
      </w:pPr>
    </w:p>
    <w:p w:rsidR="00C70EC8" w:rsidRPr="007412A4" w:rsidRDefault="00C70EC8" w:rsidP="00C70EC8">
      <w:pPr>
        <w:spacing w:after="0" w:line="264" w:lineRule="auto"/>
        <w:ind w:left="120"/>
        <w:jc w:val="center"/>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МЕТАПРЕДМЕТНЫЕ РЕЗУЛЬТАТЫ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bookmarkStart w:id="8" w:name="_Toc134720971"/>
      <w:bookmarkEnd w:id="8"/>
      <w:r w:rsidRPr="007412A4">
        <w:rPr>
          <w:rFonts w:ascii="Times New Roman" w:hAnsi="Times New Roman" w:cs="Times New Roman"/>
          <w:color w:val="000000"/>
          <w:sz w:val="28"/>
          <w:szCs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70EC8" w:rsidRPr="007412A4" w:rsidRDefault="00C70EC8" w:rsidP="00C70EC8">
      <w:pPr>
        <w:spacing w:after="0" w:line="264" w:lineRule="auto"/>
        <w:ind w:left="120"/>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Познавательные универсальные учебные действия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У обучающегося будут сформированы </w:t>
      </w:r>
      <w:r w:rsidRPr="007412A4">
        <w:rPr>
          <w:rFonts w:ascii="Times New Roman" w:hAnsi="Times New Roman" w:cs="Times New Roman"/>
          <w:i/>
          <w:color w:val="000000"/>
          <w:sz w:val="28"/>
          <w:szCs w:val="28"/>
          <w:lang w:val="ru-RU"/>
        </w:rPr>
        <w:t>следующие базовые логические действия</w:t>
      </w:r>
      <w:r w:rsidRPr="007412A4">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устанавливать существенный признак или основания для сравнения, классификации и обобщения;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определять цели деятельности, задавать параметры и критерии их достижения;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выявлять закономерности и противоречия в рассматриваемых явлениях;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развивать креативное мышление при решении жизненных проблем.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У обучающегося будут сформированы следующие </w:t>
      </w:r>
      <w:r w:rsidRPr="007412A4">
        <w:rPr>
          <w:rFonts w:ascii="Times New Roman" w:hAnsi="Times New Roman" w:cs="Times New Roman"/>
          <w:i/>
          <w:color w:val="000000"/>
          <w:sz w:val="28"/>
          <w:szCs w:val="28"/>
          <w:lang w:val="ru-RU"/>
        </w:rPr>
        <w:t>базовые исследовательские действия</w:t>
      </w:r>
      <w:r w:rsidRPr="007412A4">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формирование научного типа мышления, владение научной терминологией, ключевыми понятиями и методами;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давать оценку новым ситуациям, оценивать приобретённый опыт;</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уметь интегрировать знания из разных предметных областей;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У обучающегося будут сформированы следующие </w:t>
      </w:r>
      <w:r w:rsidRPr="007412A4">
        <w:rPr>
          <w:rFonts w:ascii="Times New Roman" w:hAnsi="Times New Roman" w:cs="Times New Roman"/>
          <w:i/>
          <w:color w:val="000000"/>
          <w:sz w:val="28"/>
          <w:szCs w:val="28"/>
          <w:lang w:val="ru-RU"/>
        </w:rPr>
        <w:t>умения работать с информацией</w:t>
      </w:r>
      <w:r w:rsidRPr="007412A4">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оценивать достоверность, легитимность информации, её соответствие правовым и морально-этическим нормам;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C70EC8" w:rsidRPr="007412A4" w:rsidRDefault="00C70EC8" w:rsidP="00C70EC8">
      <w:pPr>
        <w:spacing w:after="0" w:line="264" w:lineRule="auto"/>
        <w:ind w:left="120"/>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Коммуникативные универсальные учебные действия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 обучающегося будут сформированы следующие умения общения как часть коммуникативных универсальных учебных действий: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осуществлять коммуникации во всех сферах жизни;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владеть различными способами общения и взаимодействия;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аргументированно вести диалог, уметь смягчать конфликтные ситуации;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C70EC8" w:rsidRPr="007412A4" w:rsidRDefault="00C70EC8" w:rsidP="00C70EC8">
      <w:pPr>
        <w:spacing w:after="0" w:line="264" w:lineRule="auto"/>
        <w:ind w:left="120"/>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Регулятивные универсальные учебные действия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У обучающегося будут сформированы следующие умения </w:t>
      </w:r>
      <w:r w:rsidRPr="007412A4">
        <w:rPr>
          <w:rFonts w:ascii="Times New Roman" w:hAnsi="Times New Roman" w:cs="Times New Roman"/>
          <w:i/>
          <w:color w:val="000000"/>
          <w:sz w:val="28"/>
          <w:szCs w:val="28"/>
          <w:lang w:val="ru-RU"/>
        </w:rPr>
        <w:t>самоорганизации</w:t>
      </w:r>
      <w:r w:rsidRPr="007412A4">
        <w:rPr>
          <w:rFonts w:ascii="Times New Roman" w:hAnsi="Times New Roman" w:cs="Times New Roman"/>
          <w:color w:val="000000"/>
          <w:sz w:val="28"/>
          <w:szCs w:val="28"/>
          <w:lang w:val="ru-RU"/>
        </w:rPr>
        <w:t xml:space="preserve"> как часть регулятивных универсальных учебных действий: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давать оценку новым ситуациям;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оценивать приобретённый опыт;</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способствовать формированию и проявлению широкой эрудиции в разных областях знаний;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постоянно повышать свой образовательный и культурный уровень;</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У обучающегося будут сформированы следующие умения </w:t>
      </w:r>
      <w:r w:rsidRPr="007412A4">
        <w:rPr>
          <w:rFonts w:ascii="Times New Roman" w:hAnsi="Times New Roman" w:cs="Times New Roman"/>
          <w:i/>
          <w:color w:val="000000"/>
          <w:sz w:val="28"/>
          <w:szCs w:val="28"/>
          <w:lang w:val="ru-RU"/>
        </w:rPr>
        <w:t>самоконтроля, принятия себя и других</w:t>
      </w:r>
      <w:r w:rsidRPr="007412A4">
        <w:rPr>
          <w:rFonts w:ascii="Times New Roman" w:hAnsi="Times New Roman" w:cs="Times New Roman"/>
          <w:color w:val="000000"/>
          <w:sz w:val="28"/>
          <w:szCs w:val="28"/>
          <w:lang w:val="ru-RU"/>
        </w:rPr>
        <w:t xml:space="preserve"> как часть регулятивных универсальных учебных действий: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использовать приёмы рефлексии для оценки ситуации, выбора верного решения;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принимать себя, понимая свои недостатки и достоинства;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признавать своё право и право других на ошибки;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развивать способность понимать мир с позиции другого человека.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У обучающегося будут сформированы следующие умения </w:t>
      </w:r>
      <w:r w:rsidRPr="007412A4">
        <w:rPr>
          <w:rFonts w:ascii="Times New Roman" w:hAnsi="Times New Roman" w:cs="Times New Roman"/>
          <w:i/>
          <w:color w:val="000000"/>
          <w:sz w:val="28"/>
          <w:szCs w:val="28"/>
          <w:lang w:val="ru-RU"/>
        </w:rPr>
        <w:t>совместной деятельности</w:t>
      </w:r>
      <w:r w:rsidRPr="007412A4">
        <w:rPr>
          <w:rFonts w:ascii="Times New Roman" w:hAnsi="Times New Roman" w:cs="Times New Roman"/>
          <w:color w:val="000000"/>
          <w:sz w:val="28"/>
          <w:szCs w:val="28"/>
          <w:lang w:val="ru-RU"/>
        </w:rPr>
        <w:t xml:space="preserve"> как часть коммуникативных универсальных учебных действий: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понимать и использовать преимущества командной и индивидуальной работы;</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выбирать тематику и методы совместных действий с учётом общих интересов, и возможностей каждого члена коллектива;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оценивать качество вклада своего и каждого участника команды в общий результат по разработанным критериям;</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предлагать новые проекты, оценивать идеи с позиции новизны, оригинальности, практической значимости;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70EC8" w:rsidRPr="007412A4" w:rsidRDefault="00C70EC8" w:rsidP="00C70EC8">
      <w:pPr>
        <w:spacing w:after="0"/>
        <w:ind w:left="120"/>
        <w:jc w:val="both"/>
        <w:rPr>
          <w:rFonts w:ascii="Times New Roman" w:hAnsi="Times New Roman" w:cs="Times New Roman"/>
          <w:sz w:val="28"/>
          <w:szCs w:val="28"/>
          <w:lang w:val="ru-RU"/>
        </w:rPr>
      </w:pPr>
      <w:bookmarkStart w:id="9" w:name="_Toc137510621"/>
      <w:bookmarkEnd w:id="9"/>
    </w:p>
    <w:p w:rsidR="00C70EC8" w:rsidRPr="007412A4" w:rsidRDefault="00C70EC8" w:rsidP="00C70EC8">
      <w:pPr>
        <w:spacing w:after="0" w:line="264" w:lineRule="auto"/>
        <w:ind w:left="120"/>
        <w:jc w:val="both"/>
        <w:rPr>
          <w:rFonts w:ascii="Times New Roman" w:hAnsi="Times New Roman" w:cs="Times New Roman"/>
          <w:sz w:val="28"/>
          <w:szCs w:val="28"/>
          <w:lang w:val="ru-RU"/>
        </w:rPr>
      </w:pPr>
    </w:p>
    <w:p w:rsidR="00C70EC8" w:rsidRPr="007412A4" w:rsidRDefault="00C70EC8" w:rsidP="00C70EC8">
      <w:pPr>
        <w:spacing w:after="0" w:line="264" w:lineRule="auto"/>
        <w:ind w:left="120"/>
        <w:jc w:val="center"/>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ПРЕДМЕТНЫЕ РЕЗУЛЬТАТЫ</w:t>
      </w:r>
    </w:p>
    <w:p w:rsidR="00C70EC8" w:rsidRPr="007412A4" w:rsidRDefault="00C70EC8" w:rsidP="00C70EC8">
      <w:pPr>
        <w:spacing w:after="0" w:line="264" w:lineRule="auto"/>
        <w:ind w:left="12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К концу обучения </w:t>
      </w:r>
      <w:r w:rsidRPr="007412A4">
        <w:rPr>
          <w:rFonts w:ascii="Times New Roman" w:hAnsi="Times New Roman" w:cs="Times New Roman"/>
          <w:b/>
          <w:i/>
          <w:color w:val="000000"/>
          <w:sz w:val="28"/>
          <w:szCs w:val="28"/>
          <w:lang w:val="ru-RU"/>
        </w:rPr>
        <w:t>в 10 классе</w:t>
      </w:r>
      <w:r w:rsidRPr="007412A4">
        <w:rPr>
          <w:rFonts w:ascii="Times New Roman" w:hAnsi="Times New Roman" w:cs="Times New Roman"/>
          <w:color w:val="000000"/>
          <w:sz w:val="28"/>
          <w:szCs w:val="28"/>
          <w:lang w:val="ru-RU"/>
        </w:rPr>
        <w:t xml:space="preserve"> обучающийся получит следующие предметные результаты по отдельным темам программы по физической культуре.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 xml:space="preserve">Раздел «Знания о физической культуре»: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Раздел «Организация самостоятельных занятий»: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Раздел «Физическое совершенствование»: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выполнять упражнения общефизической подготовки, использовать их в планировании кондиционной тренировки;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70EC8" w:rsidRPr="007412A4" w:rsidRDefault="00C70EC8" w:rsidP="00C70EC8">
      <w:pPr>
        <w:spacing w:after="0" w:line="264" w:lineRule="auto"/>
        <w:ind w:left="120"/>
        <w:jc w:val="both"/>
        <w:rPr>
          <w:rFonts w:ascii="Times New Roman" w:hAnsi="Times New Roman" w:cs="Times New Roman"/>
          <w:sz w:val="28"/>
          <w:szCs w:val="28"/>
          <w:lang w:val="ru-RU"/>
        </w:rPr>
      </w:pPr>
    </w:p>
    <w:p w:rsidR="00C70EC8" w:rsidRPr="007412A4" w:rsidRDefault="00C70EC8" w:rsidP="00C70EC8">
      <w:pPr>
        <w:spacing w:after="0" w:line="264" w:lineRule="auto"/>
        <w:ind w:left="12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К концу обучения </w:t>
      </w:r>
      <w:r w:rsidRPr="007412A4">
        <w:rPr>
          <w:rFonts w:ascii="Times New Roman" w:hAnsi="Times New Roman" w:cs="Times New Roman"/>
          <w:b/>
          <w:i/>
          <w:color w:val="000000"/>
          <w:sz w:val="28"/>
          <w:szCs w:val="28"/>
          <w:lang w:val="ru-RU"/>
        </w:rPr>
        <w:t>в 11 классе</w:t>
      </w:r>
      <w:r w:rsidRPr="007412A4">
        <w:rPr>
          <w:rFonts w:ascii="Times New Roman" w:hAnsi="Times New Roman" w:cs="Times New Roman"/>
          <w:color w:val="000000"/>
          <w:sz w:val="28"/>
          <w:szCs w:val="28"/>
          <w:lang w:val="ru-RU"/>
        </w:rPr>
        <w:t xml:space="preserve"> обучающийся получит следующие предметные результаты по отдельным темам программы по физической культуре: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 xml:space="preserve">Раздел «Знания о физической культуре»: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Раздел «Организация самостоятельных занятий»:</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b/>
          <w:i/>
          <w:color w:val="000000"/>
          <w:sz w:val="28"/>
          <w:szCs w:val="28"/>
          <w:lang w:val="ru-RU"/>
        </w:rPr>
        <w:t>Раздел «Физическое совершенствование»:</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70EC8" w:rsidRPr="007412A4" w:rsidRDefault="00C70EC8" w:rsidP="00C70EC8">
      <w:pPr>
        <w:spacing w:after="0" w:line="264" w:lineRule="auto"/>
        <w:ind w:firstLine="600"/>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демонстрировать технику приёмов и защитных действий из атлетических единоборств, выполнять их во взаимодействии с партнёром;</w:t>
      </w:r>
    </w:p>
    <w:bookmarkEnd w:id="5"/>
    <w:p w:rsidR="00C70EC8" w:rsidRDefault="00C70EC8" w:rsidP="00C70EC8">
      <w:pPr>
        <w:spacing w:after="0"/>
        <w:ind w:left="120"/>
        <w:jc w:val="both"/>
        <w:rPr>
          <w:rFonts w:ascii="Times New Roman" w:hAnsi="Times New Roman" w:cs="Times New Roman"/>
          <w:b/>
          <w:color w:val="000000"/>
          <w:sz w:val="28"/>
          <w:szCs w:val="28"/>
          <w:lang w:val="ru-RU"/>
        </w:rPr>
      </w:pPr>
    </w:p>
    <w:p w:rsidR="00C70EC8" w:rsidRDefault="00C70EC8" w:rsidP="00C70EC8">
      <w:pPr>
        <w:spacing w:after="0"/>
        <w:ind w:left="120"/>
        <w:jc w:val="both"/>
        <w:rPr>
          <w:rFonts w:ascii="Times New Roman" w:hAnsi="Times New Roman" w:cs="Times New Roman"/>
          <w:b/>
          <w:color w:val="000000"/>
          <w:sz w:val="28"/>
          <w:szCs w:val="28"/>
          <w:lang w:val="ru-RU"/>
        </w:rPr>
      </w:pPr>
    </w:p>
    <w:p w:rsidR="00C70EC8" w:rsidRDefault="00C70EC8" w:rsidP="00C70EC8">
      <w:pPr>
        <w:spacing w:after="0"/>
        <w:ind w:left="120"/>
        <w:jc w:val="both"/>
        <w:rPr>
          <w:rFonts w:ascii="Times New Roman" w:hAnsi="Times New Roman" w:cs="Times New Roman"/>
          <w:b/>
          <w:color w:val="000000"/>
          <w:sz w:val="28"/>
          <w:szCs w:val="28"/>
          <w:lang w:val="ru-RU"/>
        </w:rPr>
      </w:pPr>
    </w:p>
    <w:p w:rsidR="00C70EC8" w:rsidRDefault="00C70EC8" w:rsidP="00C70EC8">
      <w:pPr>
        <w:spacing w:after="0"/>
        <w:ind w:left="120"/>
        <w:jc w:val="both"/>
        <w:rPr>
          <w:rFonts w:ascii="Times New Roman" w:hAnsi="Times New Roman" w:cs="Times New Roman"/>
          <w:b/>
          <w:color w:val="000000"/>
          <w:sz w:val="28"/>
          <w:szCs w:val="28"/>
          <w:lang w:val="ru-RU"/>
        </w:rPr>
      </w:pPr>
    </w:p>
    <w:p w:rsidR="00C70EC8" w:rsidRPr="007412A4" w:rsidRDefault="00C70EC8" w:rsidP="00C70EC8">
      <w:pPr>
        <w:spacing w:after="0"/>
        <w:ind w:left="120"/>
        <w:jc w:val="center"/>
        <w:rPr>
          <w:rFonts w:ascii="Times New Roman" w:hAnsi="Times New Roman" w:cs="Times New Roman"/>
          <w:sz w:val="28"/>
          <w:szCs w:val="28"/>
        </w:rPr>
      </w:pPr>
      <w:r w:rsidRPr="007412A4">
        <w:rPr>
          <w:rFonts w:ascii="Times New Roman" w:hAnsi="Times New Roman" w:cs="Times New Roman"/>
          <w:b/>
          <w:color w:val="000000"/>
          <w:sz w:val="28"/>
          <w:szCs w:val="28"/>
        </w:rPr>
        <w:t>ТЕМАТИЧЕСКОЕ ПЛАНИРОВАНИЕ</w:t>
      </w:r>
    </w:p>
    <w:p w:rsidR="00C70EC8" w:rsidRPr="007412A4" w:rsidRDefault="00C70EC8" w:rsidP="00C70EC8">
      <w:pPr>
        <w:spacing w:after="0"/>
        <w:ind w:left="120"/>
        <w:jc w:val="center"/>
        <w:rPr>
          <w:rFonts w:ascii="Times New Roman" w:hAnsi="Times New Roman" w:cs="Times New Roman"/>
          <w:sz w:val="28"/>
          <w:szCs w:val="28"/>
        </w:rPr>
      </w:pPr>
      <w:r w:rsidRPr="007412A4">
        <w:rPr>
          <w:rFonts w:ascii="Times New Roman" w:hAnsi="Times New Roman" w:cs="Times New Roman"/>
          <w:b/>
          <w:color w:val="000000"/>
          <w:sz w:val="28"/>
          <w:szCs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487"/>
        <w:gridCol w:w="1427"/>
        <w:gridCol w:w="2090"/>
        <w:gridCol w:w="2171"/>
        <w:gridCol w:w="2652"/>
      </w:tblGrid>
      <w:tr w:rsidR="00C70EC8" w:rsidRPr="007412A4" w:rsidTr="0051639F">
        <w:trPr>
          <w:trHeight w:val="144"/>
          <w:tblCellSpacing w:w="20" w:type="nil"/>
        </w:trPr>
        <w:tc>
          <w:tcPr>
            <w:tcW w:w="510" w:type="dxa"/>
            <w:vMerge w:val="restart"/>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b/>
                <w:color w:val="000000"/>
                <w:sz w:val="28"/>
                <w:szCs w:val="28"/>
              </w:rPr>
              <w:t xml:space="preserve">№ п/п </w:t>
            </w:r>
          </w:p>
          <w:p w:rsidR="00C70EC8" w:rsidRPr="007412A4" w:rsidRDefault="00C70EC8" w:rsidP="0051639F">
            <w:pPr>
              <w:spacing w:after="0"/>
              <w:ind w:left="135"/>
              <w:jc w:val="both"/>
              <w:rPr>
                <w:rFonts w:ascii="Times New Roman" w:hAnsi="Times New Roman" w:cs="Times New Roman"/>
                <w:sz w:val="28"/>
                <w:szCs w:val="28"/>
              </w:rPr>
            </w:pPr>
          </w:p>
        </w:tc>
        <w:tc>
          <w:tcPr>
            <w:tcW w:w="2816" w:type="dxa"/>
            <w:vMerge w:val="restart"/>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Наименование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разделов</w:t>
            </w:r>
            <w:proofErr w:type="spellEnd"/>
            <w:r w:rsidRPr="007412A4">
              <w:rPr>
                <w:rFonts w:ascii="Times New Roman" w:hAnsi="Times New Roman" w:cs="Times New Roman"/>
                <w:b/>
                <w:color w:val="000000"/>
                <w:sz w:val="28"/>
                <w:szCs w:val="28"/>
              </w:rPr>
              <w:t xml:space="preserve"> и </w:t>
            </w:r>
            <w:proofErr w:type="spellStart"/>
            <w:r w:rsidRPr="007412A4">
              <w:rPr>
                <w:rFonts w:ascii="Times New Roman" w:hAnsi="Times New Roman" w:cs="Times New Roman"/>
                <w:b/>
                <w:color w:val="000000"/>
                <w:sz w:val="28"/>
                <w:szCs w:val="28"/>
              </w:rPr>
              <w:t>тем</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программы</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c>
          <w:tcPr>
            <w:tcW w:w="0" w:type="auto"/>
            <w:gridSpan w:val="3"/>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Количество</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часов</w:t>
            </w:r>
            <w:proofErr w:type="spellEnd"/>
          </w:p>
        </w:tc>
        <w:tc>
          <w:tcPr>
            <w:tcW w:w="2694" w:type="dxa"/>
            <w:vMerge w:val="restart"/>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Электронные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цифровые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образовательные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ресурсы</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r>
      <w:tr w:rsidR="00C70EC8" w:rsidRPr="007412A4" w:rsidTr="0051639F">
        <w:trPr>
          <w:trHeight w:val="144"/>
          <w:tblCellSpacing w:w="20" w:type="nil"/>
        </w:trPr>
        <w:tc>
          <w:tcPr>
            <w:tcW w:w="0" w:type="auto"/>
            <w:vMerge/>
            <w:tcBorders>
              <w:top w:val="nil"/>
            </w:tcBorders>
            <w:tcMar>
              <w:top w:w="50" w:type="dxa"/>
              <w:left w:w="100" w:type="dxa"/>
            </w:tcMar>
          </w:tcPr>
          <w:p w:rsidR="00C70EC8" w:rsidRPr="007412A4" w:rsidRDefault="00C70EC8" w:rsidP="0051639F">
            <w:pPr>
              <w:jc w:val="both"/>
              <w:rPr>
                <w:rFonts w:ascii="Times New Roman" w:hAnsi="Times New Roman" w:cs="Times New Roman"/>
                <w:sz w:val="28"/>
                <w:szCs w:val="28"/>
              </w:rPr>
            </w:pPr>
          </w:p>
        </w:tc>
        <w:tc>
          <w:tcPr>
            <w:tcW w:w="0" w:type="auto"/>
            <w:vMerge/>
            <w:tcBorders>
              <w:top w:val="nil"/>
            </w:tcBorders>
            <w:tcMar>
              <w:top w:w="50" w:type="dxa"/>
              <w:left w:w="100" w:type="dxa"/>
            </w:tcMar>
          </w:tcPr>
          <w:p w:rsidR="00C70EC8" w:rsidRPr="007412A4" w:rsidRDefault="00C70EC8" w:rsidP="0051639F">
            <w:pPr>
              <w:jc w:val="both"/>
              <w:rPr>
                <w:rFonts w:ascii="Times New Roman" w:hAnsi="Times New Roman" w:cs="Times New Roman"/>
                <w:sz w:val="28"/>
                <w:szCs w:val="28"/>
              </w:rPr>
            </w:pP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Всего</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Контрольные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работы</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Практические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работы</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C70EC8" w:rsidRPr="007412A4" w:rsidRDefault="00C70EC8" w:rsidP="0051639F">
            <w:pPr>
              <w:jc w:val="both"/>
              <w:rPr>
                <w:rFonts w:ascii="Times New Roman" w:hAnsi="Times New Roman" w:cs="Times New Roman"/>
                <w:sz w:val="28"/>
                <w:szCs w:val="28"/>
              </w:rPr>
            </w:pPr>
          </w:p>
        </w:tc>
      </w:tr>
      <w:tr w:rsidR="00C70EC8" w:rsidRPr="00535D88"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Раздел 1.</w:t>
            </w: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b/>
                <w:color w:val="000000"/>
                <w:sz w:val="28"/>
                <w:szCs w:val="28"/>
                <w:lang w:val="ru-RU"/>
              </w:rPr>
              <w:t>Знания о физической культуре</w:t>
            </w:r>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1.1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Физическая культура как социальное явление</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5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5">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6">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7">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1.2</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Физическая культура как средство укрепления здоровья человека</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3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8">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9">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10">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8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535D88"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Раздел 2.</w:t>
            </w: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b/>
                <w:color w:val="000000"/>
                <w:sz w:val="28"/>
                <w:szCs w:val="28"/>
                <w:lang w:val="ru-RU"/>
              </w:rPr>
              <w:t>Способы самостоятельной двигательной деятельности</w:t>
            </w:r>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10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11">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12">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13">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10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7412A4"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b/>
                <w:color w:val="000000"/>
                <w:sz w:val="28"/>
                <w:szCs w:val="28"/>
              </w:rPr>
              <w:t>ФИЗИЧЕСКОЕ СОВЕРШЕНСТВОВАНИЕ</w:t>
            </w:r>
          </w:p>
        </w:tc>
      </w:tr>
      <w:tr w:rsidR="00C70EC8" w:rsidRPr="007412A4"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Раздел</w:t>
            </w:r>
            <w:proofErr w:type="spellEnd"/>
            <w:r w:rsidRPr="007412A4">
              <w:rPr>
                <w:rFonts w:ascii="Times New Roman" w:hAnsi="Times New Roman" w:cs="Times New Roman"/>
                <w:b/>
                <w:color w:val="000000"/>
                <w:sz w:val="28"/>
                <w:szCs w:val="28"/>
              </w:rPr>
              <w:t xml:space="preserve"> 1.</w:t>
            </w:r>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b/>
                <w:color w:val="000000"/>
                <w:sz w:val="28"/>
                <w:szCs w:val="28"/>
              </w:rPr>
              <w:t>Физкультурно-оздоровительная</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деятельность</w:t>
            </w:r>
            <w:proofErr w:type="spellEnd"/>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lastRenderedPageBreak/>
              <w:t>1.1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Физкультурно-оздоровительная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деятельность</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6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14">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15">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16">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7412A4"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Раздел</w:t>
            </w:r>
            <w:proofErr w:type="spellEnd"/>
            <w:r w:rsidRPr="007412A4">
              <w:rPr>
                <w:rFonts w:ascii="Times New Roman" w:hAnsi="Times New Roman" w:cs="Times New Roman"/>
                <w:b/>
                <w:color w:val="000000"/>
                <w:sz w:val="28"/>
                <w:szCs w:val="28"/>
              </w:rPr>
              <w:t xml:space="preserve"> 2.</w:t>
            </w:r>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b/>
                <w:color w:val="000000"/>
                <w:sz w:val="28"/>
                <w:szCs w:val="28"/>
              </w:rPr>
              <w:t>Спортивно-оздоровительная</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деятельность</w:t>
            </w:r>
            <w:proofErr w:type="spellEnd"/>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Модуль</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Спортивные</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игры</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Футбол</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10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17">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18">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19">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2.2</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Модуль</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Спортивные</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игры</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Баскетбол</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10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20">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21">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22">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2.3</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Модуль</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Спортивные</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игры</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Волейбол</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12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23">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24">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25">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32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535D88"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Раздел 3.</w:t>
            </w:r>
            <w:r w:rsidRPr="007412A4">
              <w:rPr>
                <w:rFonts w:ascii="Times New Roman" w:hAnsi="Times New Roman" w:cs="Times New Roman"/>
                <w:color w:val="000000"/>
                <w:sz w:val="28"/>
                <w:szCs w:val="28"/>
                <w:lang w:val="ru-RU"/>
              </w:rPr>
              <w:t xml:space="preserve"> </w:t>
            </w:r>
            <w:proofErr w:type="spellStart"/>
            <w:r w:rsidRPr="007412A4">
              <w:rPr>
                <w:rFonts w:ascii="Times New Roman" w:hAnsi="Times New Roman" w:cs="Times New Roman"/>
                <w:b/>
                <w:color w:val="000000"/>
                <w:sz w:val="28"/>
                <w:szCs w:val="28"/>
                <w:lang w:val="ru-RU"/>
              </w:rPr>
              <w:t>Прикладно</w:t>
            </w:r>
            <w:proofErr w:type="spellEnd"/>
            <w:r w:rsidRPr="007412A4">
              <w:rPr>
                <w:rFonts w:ascii="Times New Roman" w:hAnsi="Times New Roman" w:cs="Times New Roman"/>
                <w:b/>
                <w:color w:val="000000"/>
                <w:sz w:val="28"/>
                <w:szCs w:val="28"/>
                <w:lang w:val="ru-RU"/>
              </w:rPr>
              <w:t>-ориентированная двигательная деятельность</w:t>
            </w:r>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3.1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Модуль</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Плавательная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подготовка</w:t>
            </w:r>
            <w:proofErr w:type="spellEnd"/>
            <w:r w:rsidRPr="007412A4">
              <w:rPr>
                <w:rFonts w:ascii="Times New Roman" w:hAnsi="Times New Roman" w:cs="Times New Roman"/>
                <w:color w:val="000000"/>
                <w:sz w:val="28"/>
                <w:szCs w:val="28"/>
              </w:rPr>
              <w:t>»</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12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26">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27">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28">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12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535D88"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Раздел 4.</w:t>
            </w: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b/>
                <w:color w:val="000000"/>
                <w:sz w:val="28"/>
                <w:szCs w:val="28"/>
                <w:lang w:val="ru-RU"/>
              </w:rPr>
              <w:t>Модуль «Спортивная и физическая подготовка»</w:t>
            </w:r>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4.1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Спортивная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подготовка</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16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29">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30">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31">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lastRenderedPageBreak/>
              <w:t>4.2</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Базовая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физическая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подготовка</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18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32">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33">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34">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Итого</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34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102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bl>
    <w:p w:rsidR="00C70EC8" w:rsidRPr="007412A4" w:rsidRDefault="00C70EC8" w:rsidP="00C70EC8">
      <w:pPr>
        <w:jc w:val="both"/>
        <w:rPr>
          <w:rFonts w:ascii="Times New Roman" w:hAnsi="Times New Roman" w:cs="Times New Roman"/>
          <w:sz w:val="28"/>
          <w:szCs w:val="28"/>
        </w:rPr>
        <w:sectPr w:rsidR="00C70EC8" w:rsidRPr="007412A4">
          <w:pgSz w:w="16383" w:h="11906" w:orient="landscape"/>
          <w:pgMar w:top="1134" w:right="850" w:bottom="1134" w:left="1701" w:header="720" w:footer="720" w:gutter="0"/>
          <w:cols w:space="720"/>
        </w:sectPr>
      </w:pPr>
    </w:p>
    <w:p w:rsidR="00C70EC8" w:rsidRPr="007412A4" w:rsidRDefault="00C70EC8" w:rsidP="00C70EC8">
      <w:pPr>
        <w:spacing w:after="0"/>
        <w:ind w:left="120"/>
        <w:jc w:val="center"/>
        <w:rPr>
          <w:rFonts w:ascii="Times New Roman" w:hAnsi="Times New Roman" w:cs="Times New Roman"/>
          <w:sz w:val="28"/>
          <w:szCs w:val="28"/>
        </w:rPr>
      </w:pPr>
      <w:r w:rsidRPr="007412A4">
        <w:rPr>
          <w:rFonts w:ascii="Times New Roman" w:hAnsi="Times New Roman" w:cs="Times New Roman"/>
          <w:b/>
          <w:color w:val="000000"/>
          <w:sz w:val="28"/>
          <w:szCs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487"/>
        <w:gridCol w:w="1427"/>
        <w:gridCol w:w="2090"/>
        <w:gridCol w:w="2171"/>
        <w:gridCol w:w="2652"/>
      </w:tblGrid>
      <w:tr w:rsidR="00C70EC8" w:rsidRPr="007412A4" w:rsidTr="0051639F">
        <w:trPr>
          <w:trHeight w:val="144"/>
          <w:tblCellSpacing w:w="20" w:type="nil"/>
        </w:trPr>
        <w:tc>
          <w:tcPr>
            <w:tcW w:w="510" w:type="dxa"/>
            <w:vMerge w:val="restart"/>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b/>
                <w:color w:val="000000"/>
                <w:sz w:val="28"/>
                <w:szCs w:val="28"/>
              </w:rPr>
              <w:t xml:space="preserve">№ п/п </w:t>
            </w:r>
          </w:p>
          <w:p w:rsidR="00C70EC8" w:rsidRPr="007412A4" w:rsidRDefault="00C70EC8" w:rsidP="0051639F">
            <w:pPr>
              <w:spacing w:after="0"/>
              <w:ind w:left="135"/>
              <w:jc w:val="both"/>
              <w:rPr>
                <w:rFonts w:ascii="Times New Roman" w:hAnsi="Times New Roman" w:cs="Times New Roman"/>
                <w:sz w:val="28"/>
                <w:szCs w:val="28"/>
              </w:rPr>
            </w:pPr>
          </w:p>
        </w:tc>
        <w:tc>
          <w:tcPr>
            <w:tcW w:w="2816" w:type="dxa"/>
            <w:vMerge w:val="restart"/>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Наименование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разделов</w:t>
            </w:r>
            <w:proofErr w:type="spellEnd"/>
            <w:r w:rsidRPr="007412A4">
              <w:rPr>
                <w:rFonts w:ascii="Times New Roman" w:hAnsi="Times New Roman" w:cs="Times New Roman"/>
                <w:b/>
                <w:color w:val="000000"/>
                <w:sz w:val="28"/>
                <w:szCs w:val="28"/>
              </w:rPr>
              <w:t xml:space="preserve"> и </w:t>
            </w:r>
            <w:proofErr w:type="spellStart"/>
            <w:r w:rsidRPr="007412A4">
              <w:rPr>
                <w:rFonts w:ascii="Times New Roman" w:hAnsi="Times New Roman" w:cs="Times New Roman"/>
                <w:b/>
                <w:color w:val="000000"/>
                <w:sz w:val="28"/>
                <w:szCs w:val="28"/>
              </w:rPr>
              <w:t>тем</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программы</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c>
          <w:tcPr>
            <w:tcW w:w="0" w:type="auto"/>
            <w:gridSpan w:val="3"/>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Количество</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часов</w:t>
            </w:r>
            <w:proofErr w:type="spellEnd"/>
          </w:p>
        </w:tc>
        <w:tc>
          <w:tcPr>
            <w:tcW w:w="2694" w:type="dxa"/>
            <w:vMerge w:val="restart"/>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Электронные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цифровые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образовательные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ресурсы</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r>
      <w:tr w:rsidR="00C70EC8" w:rsidRPr="007412A4" w:rsidTr="0051639F">
        <w:trPr>
          <w:trHeight w:val="144"/>
          <w:tblCellSpacing w:w="20" w:type="nil"/>
        </w:trPr>
        <w:tc>
          <w:tcPr>
            <w:tcW w:w="0" w:type="auto"/>
            <w:vMerge/>
            <w:tcBorders>
              <w:top w:val="nil"/>
            </w:tcBorders>
            <w:tcMar>
              <w:top w:w="50" w:type="dxa"/>
              <w:left w:w="100" w:type="dxa"/>
            </w:tcMar>
          </w:tcPr>
          <w:p w:rsidR="00C70EC8" w:rsidRPr="007412A4" w:rsidRDefault="00C70EC8" w:rsidP="0051639F">
            <w:pPr>
              <w:jc w:val="both"/>
              <w:rPr>
                <w:rFonts w:ascii="Times New Roman" w:hAnsi="Times New Roman" w:cs="Times New Roman"/>
                <w:sz w:val="28"/>
                <w:szCs w:val="28"/>
              </w:rPr>
            </w:pPr>
          </w:p>
        </w:tc>
        <w:tc>
          <w:tcPr>
            <w:tcW w:w="0" w:type="auto"/>
            <w:vMerge/>
            <w:tcBorders>
              <w:top w:val="nil"/>
            </w:tcBorders>
            <w:tcMar>
              <w:top w:w="50" w:type="dxa"/>
              <w:left w:w="100" w:type="dxa"/>
            </w:tcMar>
          </w:tcPr>
          <w:p w:rsidR="00C70EC8" w:rsidRPr="007412A4" w:rsidRDefault="00C70EC8" w:rsidP="0051639F">
            <w:pPr>
              <w:jc w:val="both"/>
              <w:rPr>
                <w:rFonts w:ascii="Times New Roman" w:hAnsi="Times New Roman" w:cs="Times New Roman"/>
                <w:sz w:val="28"/>
                <w:szCs w:val="28"/>
              </w:rPr>
            </w:pP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Всего</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Контрольные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работы</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Практические</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работы</w:t>
            </w:r>
            <w:proofErr w:type="spellEnd"/>
            <w:r w:rsidRPr="007412A4">
              <w:rPr>
                <w:rFonts w:ascii="Times New Roman" w:hAnsi="Times New Roman" w:cs="Times New Roman"/>
                <w:b/>
                <w:color w:val="000000"/>
                <w:sz w:val="28"/>
                <w:szCs w:val="28"/>
              </w:rPr>
              <w:t xml:space="preserve"> </w:t>
            </w:r>
          </w:p>
          <w:p w:rsidR="00C70EC8" w:rsidRPr="007412A4" w:rsidRDefault="00C70EC8" w:rsidP="0051639F">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C70EC8" w:rsidRPr="007412A4" w:rsidRDefault="00C70EC8" w:rsidP="0051639F">
            <w:pPr>
              <w:jc w:val="both"/>
              <w:rPr>
                <w:rFonts w:ascii="Times New Roman" w:hAnsi="Times New Roman" w:cs="Times New Roman"/>
                <w:sz w:val="28"/>
                <w:szCs w:val="28"/>
              </w:rPr>
            </w:pPr>
          </w:p>
        </w:tc>
      </w:tr>
      <w:tr w:rsidR="00C70EC8" w:rsidRPr="00535D88"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Раздел 1.</w:t>
            </w: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b/>
                <w:color w:val="000000"/>
                <w:sz w:val="28"/>
                <w:szCs w:val="28"/>
                <w:lang w:val="ru-RU"/>
              </w:rPr>
              <w:t>Знания о физической культуре</w:t>
            </w:r>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1.1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Здоровый образ жизни современного человека</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6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35">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36">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37">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1.2</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4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38">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39">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40">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10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535D88"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Раздел 2.</w:t>
            </w: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b/>
                <w:color w:val="000000"/>
                <w:sz w:val="28"/>
                <w:szCs w:val="28"/>
                <w:lang w:val="ru-RU"/>
              </w:rPr>
              <w:t>Способы самостоятельной двигательной деятельности</w:t>
            </w:r>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6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41">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42">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43">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2.2</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2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44">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45">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46">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lastRenderedPageBreak/>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8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7412A4"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b/>
                <w:color w:val="000000"/>
                <w:sz w:val="28"/>
                <w:szCs w:val="28"/>
              </w:rPr>
              <w:t>ФИЗИЧЕСКОЕ СОВЕРШЕНСТВОВАНИЕ</w:t>
            </w:r>
          </w:p>
        </w:tc>
      </w:tr>
      <w:tr w:rsidR="00C70EC8" w:rsidRPr="007412A4"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Раздел</w:t>
            </w:r>
            <w:proofErr w:type="spellEnd"/>
            <w:r w:rsidRPr="007412A4">
              <w:rPr>
                <w:rFonts w:ascii="Times New Roman" w:hAnsi="Times New Roman" w:cs="Times New Roman"/>
                <w:b/>
                <w:color w:val="000000"/>
                <w:sz w:val="28"/>
                <w:szCs w:val="28"/>
              </w:rPr>
              <w:t xml:space="preserve"> 1.</w:t>
            </w:r>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b/>
                <w:color w:val="000000"/>
                <w:sz w:val="28"/>
                <w:szCs w:val="28"/>
              </w:rPr>
              <w:t>Физкультурно-оздоровительная</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деятельность</w:t>
            </w:r>
            <w:proofErr w:type="spellEnd"/>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1.1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Физкультурно-оздоровительная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деятельность</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6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47">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48">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49">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7412A4"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Раздел</w:t>
            </w:r>
            <w:proofErr w:type="spellEnd"/>
            <w:r w:rsidRPr="007412A4">
              <w:rPr>
                <w:rFonts w:ascii="Times New Roman" w:hAnsi="Times New Roman" w:cs="Times New Roman"/>
                <w:b/>
                <w:color w:val="000000"/>
                <w:sz w:val="28"/>
                <w:szCs w:val="28"/>
              </w:rPr>
              <w:t xml:space="preserve"> 2.</w:t>
            </w:r>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b/>
                <w:color w:val="000000"/>
                <w:sz w:val="28"/>
                <w:szCs w:val="28"/>
              </w:rPr>
              <w:t>Спортивно-оздоровительная</w:t>
            </w:r>
            <w:proofErr w:type="spellEnd"/>
            <w:r w:rsidRPr="007412A4">
              <w:rPr>
                <w:rFonts w:ascii="Times New Roman" w:hAnsi="Times New Roman" w:cs="Times New Roman"/>
                <w:b/>
                <w:color w:val="000000"/>
                <w:sz w:val="28"/>
                <w:szCs w:val="28"/>
              </w:rPr>
              <w:t xml:space="preserve"> </w:t>
            </w:r>
            <w:proofErr w:type="spellStart"/>
            <w:r w:rsidRPr="007412A4">
              <w:rPr>
                <w:rFonts w:ascii="Times New Roman" w:hAnsi="Times New Roman" w:cs="Times New Roman"/>
                <w:b/>
                <w:color w:val="000000"/>
                <w:sz w:val="28"/>
                <w:szCs w:val="28"/>
              </w:rPr>
              <w:t>деятельность</w:t>
            </w:r>
            <w:proofErr w:type="spellEnd"/>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Модуль</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Спортивные</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игры</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Футбол</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10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50">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51">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52">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2.2</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Модуль</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Спортивные</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игры</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Баскетбол</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10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53">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54">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55">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2.3</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Модуль</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Спортивные</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игры</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Волейбол</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12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56">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57">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58">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32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535D88"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Раздел 3.</w:t>
            </w:r>
            <w:r w:rsidRPr="007412A4">
              <w:rPr>
                <w:rFonts w:ascii="Times New Roman" w:hAnsi="Times New Roman" w:cs="Times New Roman"/>
                <w:color w:val="000000"/>
                <w:sz w:val="28"/>
                <w:szCs w:val="28"/>
                <w:lang w:val="ru-RU"/>
              </w:rPr>
              <w:t xml:space="preserve"> </w:t>
            </w:r>
            <w:proofErr w:type="spellStart"/>
            <w:r w:rsidRPr="007412A4">
              <w:rPr>
                <w:rFonts w:ascii="Times New Roman" w:hAnsi="Times New Roman" w:cs="Times New Roman"/>
                <w:b/>
                <w:color w:val="000000"/>
                <w:sz w:val="28"/>
                <w:szCs w:val="28"/>
                <w:lang w:val="ru-RU"/>
              </w:rPr>
              <w:t>Прикладно</w:t>
            </w:r>
            <w:proofErr w:type="spellEnd"/>
            <w:r w:rsidRPr="007412A4">
              <w:rPr>
                <w:rFonts w:ascii="Times New Roman" w:hAnsi="Times New Roman" w:cs="Times New Roman"/>
                <w:b/>
                <w:color w:val="000000"/>
                <w:sz w:val="28"/>
                <w:szCs w:val="28"/>
                <w:lang w:val="ru-RU"/>
              </w:rPr>
              <w:t>-ориентированная двигательная деятельность</w:t>
            </w:r>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3.1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Модуль</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Атлетические</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единоборства</w:t>
            </w:r>
            <w:proofErr w:type="spellEnd"/>
            <w:r w:rsidRPr="007412A4">
              <w:rPr>
                <w:rFonts w:ascii="Times New Roman" w:hAnsi="Times New Roman" w:cs="Times New Roman"/>
                <w:color w:val="000000"/>
                <w:sz w:val="28"/>
                <w:szCs w:val="28"/>
              </w:rPr>
              <w:t>»</w:t>
            </w:r>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12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59">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60">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61">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lastRenderedPageBreak/>
              <w:t>Итого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12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535D88" w:rsidTr="0051639F">
        <w:trPr>
          <w:trHeight w:val="144"/>
          <w:tblCellSpacing w:w="20" w:type="nil"/>
        </w:trPr>
        <w:tc>
          <w:tcPr>
            <w:tcW w:w="0" w:type="auto"/>
            <w:gridSpan w:val="6"/>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b/>
                <w:color w:val="000000"/>
                <w:sz w:val="28"/>
                <w:szCs w:val="28"/>
                <w:lang w:val="ru-RU"/>
              </w:rPr>
              <w:t>Раздел 4.</w:t>
            </w: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b/>
                <w:color w:val="000000"/>
                <w:sz w:val="28"/>
                <w:szCs w:val="28"/>
                <w:lang w:val="ru-RU"/>
              </w:rPr>
              <w:t>Модуль «Спортивная и физическая подготовка»</w:t>
            </w:r>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4.1</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Спортивная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подготовка</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16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62">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63">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64">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510" w:type="dxa"/>
            <w:tcMar>
              <w:top w:w="50" w:type="dxa"/>
              <w:left w:w="100" w:type="dxa"/>
            </w:tcMar>
            <w:vAlign w:val="center"/>
          </w:tcPr>
          <w:p w:rsidR="00C70EC8" w:rsidRPr="007412A4" w:rsidRDefault="00C70EC8" w:rsidP="0051639F">
            <w:pPr>
              <w:spacing w:after="0"/>
              <w:jc w:val="both"/>
              <w:rPr>
                <w:rFonts w:ascii="Times New Roman" w:hAnsi="Times New Roman" w:cs="Times New Roman"/>
                <w:sz w:val="28"/>
                <w:szCs w:val="28"/>
              </w:rPr>
            </w:pPr>
            <w:r w:rsidRPr="007412A4">
              <w:rPr>
                <w:rFonts w:ascii="Times New Roman" w:hAnsi="Times New Roman" w:cs="Times New Roman"/>
                <w:color w:val="000000"/>
                <w:sz w:val="28"/>
                <w:szCs w:val="28"/>
              </w:rPr>
              <w:t>4.2</w:t>
            </w:r>
          </w:p>
        </w:tc>
        <w:tc>
          <w:tcPr>
            <w:tcW w:w="2816"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color w:val="000000"/>
                <w:sz w:val="28"/>
                <w:szCs w:val="28"/>
              </w:rPr>
              <w:t>Базовая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физическая</w:t>
            </w:r>
            <w:proofErr w:type="spellEnd"/>
            <w:r w:rsidRPr="007412A4">
              <w:rPr>
                <w:rFonts w:ascii="Times New Roman" w:hAnsi="Times New Roman" w:cs="Times New Roman"/>
                <w:color w:val="000000"/>
                <w:sz w:val="28"/>
                <w:szCs w:val="28"/>
              </w:rPr>
              <w:t xml:space="preserve"> </w:t>
            </w:r>
            <w:proofErr w:type="spellStart"/>
            <w:r w:rsidRPr="007412A4">
              <w:rPr>
                <w:rFonts w:ascii="Times New Roman" w:hAnsi="Times New Roman" w:cs="Times New Roman"/>
                <w:color w:val="000000"/>
                <w:sz w:val="28"/>
                <w:szCs w:val="28"/>
              </w:rPr>
              <w:t>подготовка</w:t>
            </w:r>
            <w:proofErr w:type="spellEnd"/>
          </w:p>
        </w:tc>
        <w:tc>
          <w:tcPr>
            <w:tcW w:w="994"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18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535D88" w:rsidP="0051639F">
            <w:pPr>
              <w:spacing w:after="0"/>
              <w:ind w:left="135"/>
              <w:jc w:val="both"/>
              <w:rPr>
                <w:rFonts w:ascii="Times New Roman" w:hAnsi="Times New Roman" w:cs="Times New Roman"/>
                <w:sz w:val="28"/>
                <w:szCs w:val="28"/>
              </w:rPr>
            </w:pPr>
            <w:hyperlink r:id="rId65">
              <w:r w:rsidR="00C70EC8" w:rsidRPr="007412A4">
                <w:rPr>
                  <w:rFonts w:ascii="Times New Roman" w:hAnsi="Times New Roman" w:cs="Times New Roman"/>
                  <w:color w:val="0000FF"/>
                  <w:sz w:val="28"/>
                  <w:szCs w:val="28"/>
                  <w:u w:val="single"/>
                </w:rPr>
                <w:t>www.edu.ru</w:t>
              </w:r>
            </w:hyperlink>
            <w:r w:rsidR="00C70EC8" w:rsidRPr="007412A4">
              <w:rPr>
                <w:rFonts w:ascii="Times New Roman" w:hAnsi="Times New Roman" w:cs="Times New Roman"/>
                <w:color w:val="000000"/>
                <w:sz w:val="28"/>
                <w:szCs w:val="28"/>
              </w:rPr>
              <w:t xml:space="preserve"> </w:t>
            </w:r>
            <w:hyperlink r:id="rId66">
              <w:r w:rsidR="00C70EC8" w:rsidRPr="007412A4">
                <w:rPr>
                  <w:rFonts w:ascii="Times New Roman" w:hAnsi="Times New Roman" w:cs="Times New Roman"/>
                  <w:color w:val="0000FF"/>
                  <w:sz w:val="28"/>
                  <w:szCs w:val="28"/>
                  <w:u w:val="single"/>
                </w:rPr>
                <w:t>www.school.edu.ru</w:t>
              </w:r>
            </w:hyperlink>
            <w:r w:rsidR="00C70EC8" w:rsidRPr="007412A4">
              <w:rPr>
                <w:rFonts w:ascii="Times New Roman" w:hAnsi="Times New Roman" w:cs="Times New Roman"/>
                <w:color w:val="000000"/>
                <w:sz w:val="28"/>
                <w:szCs w:val="28"/>
              </w:rPr>
              <w:t xml:space="preserve"> </w:t>
            </w:r>
            <w:hyperlink r:id="rId67">
              <w:r w:rsidR="00C70EC8" w:rsidRPr="007412A4">
                <w:rPr>
                  <w:rFonts w:ascii="Times New Roman" w:hAnsi="Times New Roman" w:cs="Times New Roman"/>
                  <w:color w:val="0000FF"/>
                  <w:sz w:val="28"/>
                  <w:szCs w:val="28"/>
                  <w:u w:val="single"/>
                </w:rPr>
                <w:t>https://uchi.ru/</w:t>
              </w:r>
            </w:hyperlink>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proofErr w:type="spellStart"/>
            <w:r w:rsidRPr="007412A4">
              <w:rPr>
                <w:rFonts w:ascii="Times New Roman" w:hAnsi="Times New Roman" w:cs="Times New Roman"/>
                <w:b/>
                <w:color w:val="000000"/>
                <w:sz w:val="28"/>
                <w:szCs w:val="28"/>
              </w:rPr>
              <w:t>Итого</w:t>
            </w:r>
            <w:proofErr w:type="spellEnd"/>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34 </w:t>
            </w:r>
          </w:p>
        </w:tc>
        <w:tc>
          <w:tcPr>
            <w:tcW w:w="0" w:type="auto"/>
            <w:gridSpan w:val="3"/>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r w:rsidR="00C70EC8" w:rsidRPr="007412A4" w:rsidTr="0051639F">
        <w:trPr>
          <w:trHeight w:val="144"/>
          <w:tblCellSpacing w:w="20" w:type="nil"/>
        </w:trPr>
        <w:tc>
          <w:tcPr>
            <w:tcW w:w="0" w:type="auto"/>
            <w:gridSpan w:val="2"/>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lang w:val="ru-RU"/>
              </w:rPr>
            </w:pPr>
            <w:r w:rsidRPr="007412A4">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lang w:val="ru-RU"/>
              </w:rPr>
              <w:t xml:space="preserve"> </w:t>
            </w:r>
            <w:r w:rsidRPr="007412A4">
              <w:rPr>
                <w:rFonts w:ascii="Times New Roman" w:hAnsi="Times New Roman" w:cs="Times New Roman"/>
                <w:color w:val="000000"/>
                <w:sz w:val="28"/>
                <w:szCs w:val="28"/>
              </w:rPr>
              <w:t xml:space="preserve">102 </w:t>
            </w:r>
          </w:p>
        </w:tc>
        <w:tc>
          <w:tcPr>
            <w:tcW w:w="1719"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C70EC8" w:rsidRPr="007412A4" w:rsidRDefault="00C70EC8" w:rsidP="0051639F">
            <w:pPr>
              <w:spacing w:after="0"/>
              <w:ind w:left="135"/>
              <w:jc w:val="both"/>
              <w:rPr>
                <w:rFonts w:ascii="Times New Roman" w:hAnsi="Times New Roman" w:cs="Times New Roman"/>
                <w:sz w:val="28"/>
                <w:szCs w:val="28"/>
              </w:rPr>
            </w:pPr>
            <w:r w:rsidRPr="007412A4">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C70EC8" w:rsidRPr="007412A4" w:rsidRDefault="00C70EC8" w:rsidP="0051639F">
            <w:pPr>
              <w:jc w:val="both"/>
              <w:rPr>
                <w:rFonts w:ascii="Times New Roman" w:hAnsi="Times New Roman" w:cs="Times New Roman"/>
                <w:sz w:val="28"/>
                <w:szCs w:val="28"/>
              </w:rPr>
            </w:pPr>
          </w:p>
        </w:tc>
      </w:tr>
    </w:tbl>
    <w:p w:rsidR="00C70EC8" w:rsidRPr="007412A4" w:rsidRDefault="00C70EC8" w:rsidP="00C70EC8">
      <w:pPr>
        <w:jc w:val="both"/>
        <w:rPr>
          <w:rFonts w:ascii="Times New Roman" w:hAnsi="Times New Roman" w:cs="Times New Roman"/>
          <w:sz w:val="28"/>
          <w:szCs w:val="28"/>
        </w:rPr>
        <w:sectPr w:rsidR="00C70EC8" w:rsidRPr="007412A4">
          <w:pgSz w:w="16383" w:h="11906" w:orient="landscape"/>
          <w:pgMar w:top="1134" w:right="850" w:bottom="1134" w:left="1701" w:header="720" w:footer="720" w:gutter="0"/>
          <w:cols w:space="720"/>
        </w:sectPr>
      </w:pPr>
    </w:p>
    <w:p w:rsidR="00C70EC8" w:rsidRPr="00C70EC8" w:rsidRDefault="00C70EC8" w:rsidP="00C70EC8">
      <w:pPr>
        <w:jc w:val="center"/>
        <w:rPr>
          <w:lang w:val="ru-RU"/>
        </w:rPr>
      </w:pPr>
    </w:p>
    <w:sectPr w:rsidR="00C70EC8" w:rsidRPr="00C70EC8" w:rsidSect="00E02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C8"/>
    <w:rsid w:val="00535D88"/>
    <w:rsid w:val="00C70EC8"/>
    <w:rsid w:val="00E0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6EC4"/>
  <w15:docId w15:val="{0CF3B56F-A2C5-45EF-9987-695E4BBB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C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21" Type="http://schemas.openxmlformats.org/officeDocument/2006/relationships/hyperlink" Target="http://www.school.edu.ru" TargetMode="External"/><Relationship Id="rId42" Type="http://schemas.openxmlformats.org/officeDocument/2006/relationships/hyperlink" Target="http://www.school.edu.ru" TargetMode="External"/><Relationship Id="rId47" Type="http://schemas.openxmlformats.org/officeDocument/2006/relationships/hyperlink" Target="http://www.edu.ru" TargetMode="External"/><Relationship Id="rId63" Type="http://schemas.openxmlformats.org/officeDocument/2006/relationships/hyperlink" Target="http://www.school.edu.ru" TargetMode="External"/><Relationship Id="rId68" Type="http://schemas.openxmlformats.org/officeDocument/2006/relationships/fontTable" Target="fontTable.xml"/><Relationship Id="rId7" Type="http://schemas.openxmlformats.org/officeDocument/2006/relationships/hyperlink" Target="https://uchi.ru/" TargetMode="External"/><Relationship Id="rId2" Type="http://schemas.openxmlformats.org/officeDocument/2006/relationships/settings" Target="settings.xml"/><Relationship Id="rId16" Type="http://schemas.openxmlformats.org/officeDocument/2006/relationships/hyperlink" Target="https://uchi.ru/" TargetMode="External"/><Relationship Id="rId29" Type="http://schemas.openxmlformats.org/officeDocument/2006/relationships/hyperlink" Target="http://www.edu.ru" TargetMode="External"/><Relationship Id="rId11" Type="http://schemas.openxmlformats.org/officeDocument/2006/relationships/hyperlink" Target="http://www.edu.ru" TargetMode="External"/><Relationship Id="rId24" Type="http://schemas.openxmlformats.org/officeDocument/2006/relationships/hyperlink" Target="http://www.school.edu.ru" TargetMode="External"/><Relationship Id="rId32" Type="http://schemas.openxmlformats.org/officeDocument/2006/relationships/hyperlink" Target="http://www.edu.ru" TargetMode="External"/><Relationship Id="rId37" Type="http://schemas.openxmlformats.org/officeDocument/2006/relationships/hyperlink" Target="https://uchi.ru/" TargetMode="External"/><Relationship Id="rId40" Type="http://schemas.openxmlformats.org/officeDocument/2006/relationships/hyperlink" Target="https://uchi.ru/" TargetMode="External"/><Relationship Id="rId45" Type="http://schemas.openxmlformats.org/officeDocument/2006/relationships/hyperlink" Target="http://www.school.edu.ru" TargetMode="External"/><Relationship Id="rId53" Type="http://schemas.openxmlformats.org/officeDocument/2006/relationships/hyperlink" Target="http://www.edu.ru" TargetMode="External"/><Relationship Id="rId58" Type="http://schemas.openxmlformats.org/officeDocument/2006/relationships/hyperlink" Target="https://uchi.ru/" TargetMode="External"/><Relationship Id="rId66" Type="http://schemas.openxmlformats.org/officeDocument/2006/relationships/hyperlink" Target="http://www.school.edu.ru" TargetMode="External"/><Relationship Id="rId5" Type="http://schemas.openxmlformats.org/officeDocument/2006/relationships/hyperlink" Target="http://www.edu.ru" TargetMode="External"/><Relationship Id="rId61" Type="http://schemas.openxmlformats.org/officeDocument/2006/relationships/hyperlink" Target="https://uchi.ru/" TargetMode="External"/><Relationship Id="rId19" Type="http://schemas.openxmlformats.org/officeDocument/2006/relationships/hyperlink" Target="https://uchi.ru/" TargetMode="External"/><Relationship Id="rId14" Type="http://schemas.openxmlformats.org/officeDocument/2006/relationships/hyperlink" Target="http://www.edu.ru" TargetMode="External"/><Relationship Id="rId22" Type="http://schemas.openxmlformats.org/officeDocument/2006/relationships/hyperlink" Target="https://uchi.ru/" TargetMode="External"/><Relationship Id="rId27"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43" Type="http://schemas.openxmlformats.org/officeDocument/2006/relationships/hyperlink" Target="https://uchi.ru/" TargetMode="External"/><Relationship Id="rId48" Type="http://schemas.openxmlformats.org/officeDocument/2006/relationships/hyperlink" Target="http://www.school.edu.ru" TargetMode="External"/><Relationship Id="rId56" Type="http://schemas.openxmlformats.org/officeDocument/2006/relationships/hyperlink" Target="http://www.edu.ru" TargetMode="External"/><Relationship Id="rId64" Type="http://schemas.openxmlformats.org/officeDocument/2006/relationships/hyperlink" Target="https://uchi.ru/" TargetMode="External"/><Relationship Id="rId69" Type="http://schemas.openxmlformats.org/officeDocument/2006/relationships/theme" Target="theme/theme1.xml"/><Relationship Id="rId8" Type="http://schemas.openxmlformats.org/officeDocument/2006/relationships/hyperlink" Target="http://www.edu.ru" TargetMode="External"/><Relationship Id="rId51" Type="http://schemas.openxmlformats.org/officeDocument/2006/relationships/hyperlink" Target="http://www.school.edu.ru" TargetMode="External"/><Relationship Id="rId3" Type="http://schemas.openxmlformats.org/officeDocument/2006/relationships/webSettings" Target="webSettings.xm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25" Type="http://schemas.openxmlformats.org/officeDocument/2006/relationships/hyperlink" Target="https://uchi.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s://uchi.ru/" TargetMode="External"/><Relationship Id="rId59" Type="http://schemas.openxmlformats.org/officeDocument/2006/relationships/hyperlink" Target="http://www.edu.ru" TargetMode="External"/><Relationship Id="rId67" Type="http://schemas.openxmlformats.org/officeDocument/2006/relationships/hyperlink" Target="https://uchi.ru/"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54" Type="http://schemas.openxmlformats.org/officeDocument/2006/relationships/hyperlink" Target="http://www.school.edu.ru" TargetMode="External"/><Relationship Id="rId62"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hyperlink" Target="http://www.school.edu.ru" TargetMode="External"/><Relationship Id="rId15" Type="http://schemas.openxmlformats.org/officeDocument/2006/relationships/hyperlink" Target="http://www.school.edu.ru" TargetMode="External"/><Relationship Id="rId23" Type="http://schemas.openxmlformats.org/officeDocument/2006/relationships/hyperlink" Target="http://www.edu.ru" TargetMode="External"/><Relationship Id="rId28" Type="http://schemas.openxmlformats.org/officeDocument/2006/relationships/hyperlink" Target="https://uchi.ru/" TargetMode="External"/><Relationship Id="rId36" Type="http://schemas.openxmlformats.org/officeDocument/2006/relationships/hyperlink" Target="http://www.school.edu.ru" TargetMode="External"/><Relationship Id="rId49" Type="http://schemas.openxmlformats.org/officeDocument/2006/relationships/hyperlink" Target="https://uchi.ru/" TargetMode="External"/><Relationship Id="rId57" Type="http://schemas.openxmlformats.org/officeDocument/2006/relationships/hyperlink" Target="http://www.school.edu.ru" TargetMode="External"/><Relationship Id="rId10" Type="http://schemas.openxmlformats.org/officeDocument/2006/relationships/hyperlink" Target="https://uchi.ru/" TargetMode="External"/><Relationship Id="rId31" Type="http://schemas.openxmlformats.org/officeDocument/2006/relationships/hyperlink" Target="https://uchi.ru/" TargetMode="External"/><Relationship Id="rId44" Type="http://schemas.openxmlformats.org/officeDocument/2006/relationships/hyperlink" Target="http://www.edu.ru" TargetMode="External"/><Relationship Id="rId52" Type="http://schemas.openxmlformats.org/officeDocument/2006/relationships/hyperlink" Target="https://uchi.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4" Type="http://schemas.openxmlformats.org/officeDocument/2006/relationships/image" Target="media/image1.jpeg"/><Relationship Id="rId9" Type="http://schemas.openxmlformats.org/officeDocument/2006/relationships/hyperlink" Target="http://www.school.edu.ru" TargetMode="External"/><Relationship Id="rId13" Type="http://schemas.openxmlformats.org/officeDocument/2006/relationships/hyperlink" Target="https://uchi.ru/" TargetMode="External"/><Relationship Id="rId18" Type="http://schemas.openxmlformats.org/officeDocument/2006/relationships/hyperlink" Target="http://www.school.edu.ru" TargetMode="External"/><Relationship Id="rId39" Type="http://schemas.openxmlformats.org/officeDocument/2006/relationships/hyperlink" Target="http://www.school.edu.ru" TargetMode="External"/><Relationship Id="rId34" Type="http://schemas.openxmlformats.org/officeDocument/2006/relationships/hyperlink" Target="https://uchi.ru/" TargetMode="External"/><Relationship Id="rId50" Type="http://schemas.openxmlformats.org/officeDocument/2006/relationships/hyperlink" Target="http://www.edu.ru" TargetMode="External"/><Relationship Id="rId55"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7778</Words>
  <Characters>44336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77777</dc:creator>
  <cp:lastModifiedBy>1</cp:lastModifiedBy>
  <cp:revision>2</cp:revision>
  <dcterms:created xsi:type="dcterms:W3CDTF">2023-11-08T10:15:00Z</dcterms:created>
  <dcterms:modified xsi:type="dcterms:W3CDTF">2023-11-08T10:15:00Z</dcterms:modified>
</cp:coreProperties>
</file>